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E48" w:rsidRPr="00344B44" w:rsidRDefault="00AB4E48" w:rsidP="008C5897">
      <w:pPr>
        <w:pStyle w:val="Bezodstpw"/>
      </w:pPr>
      <w:proofErr w:type="spellStart"/>
      <w:r w:rsidRPr="00344B44">
        <w:t>Strategia</w:t>
      </w:r>
      <w:proofErr w:type="spellEnd"/>
      <w:r w:rsidRPr="00344B44">
        <w:t xml:space="preserve"> </w:t>
      </w:r>
      <w:proofErr w:type="spellStart"/>
      <w:r w:rsidRPr="00344B44">
        <w:t>Podatkowa</w:t>
      </w:r>
      <w:proofErr w:type="spellEnd"/>
    </w:p>
    <w:p w:rsidR="00AB4E48" w:rsidRPr="00344B44" w:rsidRDefault="00AB4E48" w:rsidP="00AB4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i/>
          <w:color w:val="806000" w:themeColor="accent4" w:themeShade="80"/>
          <w:sz w:val="40"/>
          <w:szCs w:val="40"/>
        </w:rPr>
      </w:pPr>
      <w:r>
        <w:rPr>
          <w:b/>
          <w:i/>
          <w:color w:val="806000" w:themeColor="accent4" w:themeShade="80"/>
          <w:sz w:val="40"/>
          <w:szCs w:val="40"/>
        </w:rPr>
        <w:t>Wojewódzki Szpital Zespolony im. L. Rydygiera</w:t>
      </w:r>
    </w:p>
    <w:p w:rsidR="00AB4E48" w:rsidRPr="00344B44" w:rsidRDefault="00AB4E48" w:rsidP="00AB4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i/>
          <w:color w:val="806000" w:themeColor="accent4" w:themeShade="80"/>
          <w:sz w:val="40"/>
          <w:szCs w:val="40"/>
        </w:rPr>
      </w:pPr>
      <w:r w:rsidRPr="00344B44">
        <w:rPr>
          <w:b/>
          <w:i/>
          <w:color w:val="806000" w:themeColor="accent4" w:themeShade="80"/>
          <w:sz w:val="40"/>
          <w:szCs w:val="40"/>
        </w:rPr>
        <w:t xml:space="preserve">w </w:t>
      </w:r>
      <w:r>
        <w:rPr>
          <w:b/>
          <w:i/>
          <w:color w:val="806000" w:themeColor="accent4" w:themeShade="80"/>
          <w:sz w:val="40"/>
          <w:szCs w:val="40"/>
        </w:rPr>
        <w:t>Toruniu</w:t>
      </w:r>
    </w:p>
    <w:p w:rsidR="007E7CD6" w:rsidRPr="00E66665" w:rsidRDefault="00AB4E48" w:rsidP="00AB4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i/>
          <w:sz w:val="28"/>
          <w:szCs w:val="28"/>
        </w:rPr>
      </w:pPr>
      <w:r w:rsidRPr="00344B44">
        <w:rPr>
          <w:b/>
          <w:i/>
          <w:color w:val="806000" w:themeColor="accent4" w:themeShade="80"/>
          <w:sz w:val="56"/>
          <w:szCs w:val="56"/>
        </w:rPr>
        <w:t>za rok 20</w:t>
      </w:r>
      <w:r w:rsidR="00A25934">
        <w:rPr>
          <w:b/>
          <w:i/>
          <w:color w:val="806000" w:themeColor="accent4" w:themeShade="80"/>
          <w:sz w:val="56"/>
          <w:szCs w:val="56"/>
        </w:rPr>
        <w:t>24</w:t>
      </w:r>
    </w:p>
    <w:p w:rsidR="007E7CD6" w:rsidRPr="00AC4C9C" w:rsidRDefault="007E7CD6" w:rsidP="007E7CD6">
      <w:pPr>
        <w:jc w:val="both"/>
        <w:rPr>
          <w:b/>
          <w:i/>
          <w:sz w:val="32"/>
          <w:szCs w:val="32"/>
        </w:rPr>
      </w:pPr>
    </w:p>
    <w:p w:rsidR="007E7CD6" w:rsidRPr="00A94571" w:rsidRDefault="007E7CD6" w:rsidP="007E7CD6">
      <w:pPr>
        <w:pStyle w:val="Akapitzlist"/>
        <w:numPr>
          <w:ilvl w:val="0"/>
          <w:numId w:val="1"/>
        </w:numPr>
        <w:jc w:val="both"/>
        <w:rPr>
          <w:b/>
          <w:i/>
          <w:sz w:val="32"/>
          <w:szCs w:val="32"/>
        </w:rPr>
      </w:pPr>
      <w:r w:rsidRPr="00A94571">
        <w:rPr>
          <w:b/>
          <w:i/>
          <w:sz w:val="32"/>
          <w:szCs w:val="32"/>
        </w:rPr>
        <w:t>Wybrane informacje o samodzielnym publicznym zakładzie opieki zdrowotnej</w:t>
      </w:r>
    </w:p>
    <w:p w:rsidR="007E7CD6" w:rsidRDefault="007E7CD6" w:rsidP="007E7CD6">
      <w:pPr>
        <w:pStyle w:val="Akapitzlist"/>
        <w:ind w:left="1080"/>
        <w:rPr>
          <w:b/>
          <w:sz w:val="28"/>
          <w:szCs w:val="28"/>
        </w:rPr>
      </w:pP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jednostki: </w:t>
      </w:r>
      <w:r w:rsidR="00F96659">
        <w:rPr>
          <w:b/>
          <w:sz w:val="24"/>
          <w:szCs w:val="24"/>
        </w:rPr>
        <w:t>Wojewódzki Szpital Zespolony im. L. Rydygiera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Siedziba jednostki: </w:t>
      </w:r>
      <w:r w:rsidR="00F96659">
        <w:rPr>
          <w:b/>
          <w:sz w:val="24"/>
          <w:szCs w:val="24"/>
        </w:rPr>
        <w:t>87-100 Toruń, ul. Św. Józefa 53-59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Numer identyfikacyjny – </w:t>
      </w:r>
      <w:r w:rsidR="00CC7A88">
        <w:rPr>
          <w:b/>
          <w:sz w:val="24"/>
          <w:szCs w:val="24"/>
        </w:rPr>
        <w:t>REGON - 000316068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Numer w Krajowym Rejestrze Sądowym </w:t>
      </w:r>
      <w:r>
        <w:rPr>
          <w:b/>
          <w:sz w:val="24"/>
          <w:szCs w:val="24"/>
        </w:rPr>
        <w:t>– 000000</w:t>
      </w:r>
      <w:r w:rsidR="00CC7A88">
        <w:rPr>
          <w:b/>
          <w:sz w:val="24"/>
          <w:szCs w:val="24"/>
        </w:rPr>
        <w:t>4086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Data wpisu i numer rejestru podmiotów wykonujących działalność leczniczą</w:t>
      </w:r>
    </w:p>
    <w:p w:rsidR="007E7CD6" w:rsidRDefault="002C614D" w:rsidP="007E7CD6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31 grudnia 1992</w:t>
      </w:r>
      <w:r w:rsidR="007E7CD6">
        <w:rPr>
          <w:b/>
          <w:sz w:val="24"/>
          <w:szCs w:val="24"/>
        </w:rPr>
        <w:t xml:space="preserve"> roku, numer rejestru 0000000</w:t>
      </w:r>
      <w:r>
        <w:rPr>
          <w:b/>
          <w:sz w:val="24"/>
          <w:szCs w:val="24"/>
        </w:rPr>
        <w:t>02403</w:t>
      </w:r>
    </w:p>
    <w:p w:rsidR="007E7CD6" w:rsidRPr="00B81F43" w:rsidRDefault="007E7CD6" w:rsidP="007E7CD6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Numer identyfikacji podatkowej  </w:t>
      </w:r>
      <w:r>
        <w:rPr>
          <w:b/>
          <w:sz w:val="24"/>
          <w:szCs w:val="24"/>
        </w:rPr>
        <w:t xml:space="preserve">NIP </w:t>
      </w:r>
      <w:r w:rsidR="002C614D">
        <w:rPr>
          <w:b/>
          <w:sz w:val="24"/>
          <w:szCs w:val="24"/>
        </w:rPr>
        <w:t>956-19-49-58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 w:rsidRPr="00B81F43">
        <w:rPr>
          <w:b/>
          <w:i/>
          <w:sz w:val="24"/>
          <w:szCs w:val="24"/>
        </w:rPr>
        <w:t xml:space="preserve"> </w:t>
      </w:r>
      <w:r w:rsidR="002C614D">
        <w:rPr>
          <w:b/>
          <w:i/>
          <w:sz w:val="24"/>
          <w:szCs w:val="24"/>
        </w:rPr>
        <w:t>Wojewódzki Szpital Zespolony w Toruniu</w:t>
      </w:r>
      <w:r>
        <w:rPr>
          <w:b/>
          <w:i/>
          <w:sz w:val="24"/>
          <w:szCs w:val="24"/>
        </w:rPr>
        <w:t xml:space="preserve"> jest podmiotem leczniczym prowadzonym w formie samodzielnego publicznego zakładu opieki zdrowotnej.</w:t>
      </w:r>
    </w:p>
    <w:p w:rsidR="00B34233" w:rsidRDefault="00140F65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Wojewódzki </w:t>
      </w:r>
      <w:r w:rsidR="00B34233">
        <w:rPr>
          <w:b/>
          <w:i/>
          <w:sz w:val="24"/>
          <w:szCs w:val="24"/>
        </w:rPr>
        <w:t>Szpital</w:t>
      </w:r>
      <w:r>
        <w:rPr>
          <w:b/>
          <w:i/>
          <w:sz w:val="24"/>
          <w:szCs w:val="24"/>
        </w:rPr>
        <w:t xml:space="preserve"> Zespolony w Toruniu</w:t>
      </w:r>
      <w:r w:rsidR="00B34233">
        <w:rPr>
          <w:b/>
          <w:i/>
          <w:sz w:val="24"/>
          <w:szCs w:val="24"/>
        </w:rPr>
        <w:t xml:space="preserve"> jest zobowiązany na podstawie art.</w:t>
      </w:r>
      <w:r w:rsidR="00D74BDA">
        <w:rPr>
          <w:b/>
          <w:i/>
          <w:sz w:val="24"/>
          <w:szCs w:val="24"/>
        </w:rPr>
        <w:t xml:space="preserve">27c </w:t>
      </w:r>
      <w:r w:rsidR="00B34233">
        <w:rPr>
          <w:b/>
          <w:i/>
          <w:sz w:val="24"/>
          <w:szCs w:val="24"/>
        </w:rPr>
        <w:t xml:space="preserve"> ustawy o podatku dochodowym od osób prawnych z dnia 15 lutego 1992 roku do sporządzenia i podania do publicznej wiadomości </w:t>
      </w:r>
      <w:r w:rsidR="00D74BDA">
        <w:rPr>
          <w:b/>
          <w:i/>
          <w:sz w:val="24"/>
          <w:szCs w:val="24"/>
        </w:rPr>
        <w:t>informacji o realizowanej strategii podatkowej  za rok podatkowy.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Podmiotem tworzącym dla </w:t>
      </w:r>
      <w:r w:rsidR="00140F65">
        <w:rPr>
          <w:b/>
          <w:i/>
          <w:sz w:val="24"/>
          <w:szCs w:val="24"/>
        </w:rPr>
        <w:t xml:space="preserve">Wojewódzkiego </w:t>
      </w:r>
      <w:r>
        <w:rPr>
          <w:b/>
          <w:i/>
          <w:sz w:val="24"/>
          <w:szCs w:val="24"/>
        </w:rPr>
        <w:t>Szpitala</w:t>
      </w:r>
      <w:r w:rsidR="00140F65">
        <w:rPr>
          <w:b/>
          <w:i/>
          <w:sz w:val="24"/>
          <w:szCs w:val="24"/>
        </w:rPr>
        <w:t xml:space="preserve"> Zespolonego </w:t>
      </w:r>
      <w:r>
        <w:rPr>
          <w:b/>
          <w:i/>
          <w:sz w:val="24"/>
          <w:szCs w:val="24"/>
        </w:rPr>
        <w:t>w Toruniu</w:t>
      </w:r>
      <w:r w:rsidR="00140F65">
        <w:rPr>
          <w:b/>
          <w:i/>
          <w:sz w:val="24"/>
          <w:szCs w:val="24"/>
        </w:rPr>
        <w:t xml:space="preserve"> jest Województwo Kujawsko-Pomorskie</w:t>
      </w:r>
      <w:r>
        <w:rPr>
          <w:b/>
          <w:i/>
          <w:sz w:val="24"/>
          <w:szCs w:val="24"/>
        </w:rPr>
        <w:t>.</w:t>
      </w:r>
    </w:p>
    <w:p w:rsidR="00753E83" w:rsidRDefault="00753E83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Nieruchomości stanowią własność </w:t>
      </w:r>
      <w:r w:rsidR="00140F65">
        <w:rPr>
          <w:b/>
          <w:i/>
          <w:sz w:val="24"/>
          <w:szCs w:val="24"/>
        </w:rPr>
        <w:t>Wojewódzkiego Szpitala Zespolonego w Toruniu i zostały przekazane</w:t>
      </w:r>
      <w:r>
        <w:rPr>
          <w:b/>
          <w:i/>
          <w:sz w:val="24"/>
          <w:szCs w:val="24"/>
        </w:rPr>
        <w:t xml:space="preserve"> do korzystania</w:t>
      </w:r>
      <w:r w:rsidR="00140F65">
        <w:rPr>
          <w:b/>
          <w:i/>
          <w:sz w:val="24"/>
          <w:szCs w:val="24"/>
        </w:rPr>
        <w:t xml:space="preserve"> w celu świadczenia usług medycznych.</w:t>
      </w:r>
    </w:p>
    <w:p w:rsidR="007E7CD6" w:rsidRPr="00B81F43" w:rsidRDefault="007E7CD6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 w:rsidRPr="00B81F43">
        <w:rPr>
          <w:b/>
          <w:i/>
          <w:sz w:val="24"/>
          <w:szCs w:val="24"/>
        </w:rPr>
        <w:t xml:space="preserve">Obszarem działania Szpitala jest terytorium Rzeczypospolitej Polskiej. </w:t>
      </w:r>
      <w:r>
        <w:rPr>
          <w:b/>
          <w:i/>
          <w:sz w:val="24"/>
          <w:szCs w:val="24"/>
        </w:rPr>
        <w:t xml:space="preserve">                       </w:t>
      </w:r>
      <w:r w:rsidRPr="00B81F43">
        <w:rPr>
          <w:b/>
          <w:i/>
          <w:sz w:val="24"/>
          <w:szCs w:val="24"/>
        </w:rPr>
        <w:t>Obszar działania szpitala na rzecz uprawnionych do świadczeń zdrowotnych finansowanych ze środków publicznych określają umowy zawarte z dysponentami tych środków. Szpital jest zobowiązany do udzielenia świadczeń zdrowotnych osobom nieobjętym umowami w przypadku konieczności natychmiastowego udzielenia takiego świadczenia ze względu na zagrożenie życia lub zdrowia.</w:t>
      </w:r>
    </w:p>
    <w:p w:rsidR="007E7CD6" w:rsidRPr="0056509D" w:rsidRDefault="007E7CD6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 w:rsidRPr="0056509D">
        <w:rPr>
          <w:b/>
          <w:i/>
          <w:sz w:val="24"/>
          <w:szCs w:val="24"/>
        </w:rPr>
        <w:t>Działalność Samodzielnych Publicznych Zakładów Opieki Zdrowotnej regulują przepisy ustawy o działalności leczniczej z dnia 15 kwietnia 2011 r.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Samodzielny publiczny zakład opieki </w:t>
      </w:r>
      <w:r w:rsidR="00194FAD">
        <w:rPr>
          <w:b/>
          <w:i/>
          <w:sz w:val="24"/>
          <w:szCs w:val="24"/>
        </w:rPr>
        <w:t xml:space="preserve">zdrowotnej </w:t>
      </w:r>
      <w:r>
        <w:rPr>
          <w:b/>
          <w:i/>
          <w:sz w:val="24"/>
          <w:szCs w:val="24"/>
        </w:rPr>
        <w:t>pokrywa z posiadanych środków i uzyskanych przychodów koszty działalności i reguluje zobowiązania.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Podstawą gospodarki finansowej jest </w:t>
      </w:r>
      <w:r>
        <w:rPr>
          <w:b/>
          <w:sz w:val="24"/>
          <w:szCs w:val="24"/>
        </w:rPr>
        <w:t>roczny plan finansowy</w:t>
      </w:r>
      <w:r>
        <w:rPr>
          <w:sz w:val="24"/>
          <w:szCs w:val="24"/>
        </w:rPr>
        <w:t xml:space="preserve"> ustalany przez Dyrektora Szpitala.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Podstawowym celem Szpitala jest realizacja </w:t>
      </w:r>
      <w:r w:rsidR="002106DA">
        <w:rPr>
          <w:b/>
          <w:i/>
          <w:sz w:val="24"/>
          <w:szCs w:val="24"/>
        </w:rPr>
        <w:t>świadczeń zdrowotnych, promocja zdrowia oraz realizacja zadań dydaktycznych i badawczych w powiązaniu z udzielaniem świadczeń zdrowotnych i promocja zdrowia, w tym wdrażaniem nowych technologii medycznych oraz metod leczenia. Świadczenia zdrowotne są udzielane dzieciom oraz osobom dorosłym zgodnie z posiadanymi specjalnościami określonymi we wpisie do rejestru podmiotów wykonujących działalność leczniczą.</w:t>
      </w:r>
    </w:p>
    <w:p w:rsidR="00AF4BD9" w:rsidRDefault="00AF4BD9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Rokiem podatkowym jest rok kalendarzowy.</w:t>
      </w:r>
    </w:p>
    <w:p w:rsidR="007E7CD6" w:rsidRDefault="007E7CD6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Szpital ma osobowość prawną, prowadzi księgowość zgodnie z ustawą                                    o rachunkowości z uwz</w:t>
      </w:r>
      <w:r w:rsidR="00394558">
        <w:rPr>
          <w:b/>
          <w:i/>
          <w:sz w:val="24"/>
          <w:szCs w:val="24"/>
        </w:rPr>
        <w:t>ględnieniem ustawy o działalności</w:t>
      </w:r>
      <w:r>
        <w:rPr>
          <w:b/>
          <w:i/>
          <w:sz w:val="24"/>
          <w:szCs w:val="24"/>
        </w:rPr>
        <w:t xml:space="preserve">  leczniczej, składa deklarację CIT – 8 i jest czynnym podatnikiem VAT.</w:t>
      </w:r>
    </w:p>
    <w:p w:rsidR="00AF4BD9" w:rsidRDefault="00AF4BD9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Zobowiązania wobec kontrahentów Szpitala regulowane są co do zasady z zastosowaniem mechanizmu podzielonej płatności („MPP”).</w:t>
      </w:r>
    </w:p>
    <w:p w:rsidR="00AF4BD9" w:rsidRDefault="00AF4BD9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Zobowiązania  Szpitala wynikające z otrzymanych faktur wystawionych przez podatników VAT dokumentujących sprz</w:t>
      </w:r>
      <w:r w:rsidR="00417904">
        <w:rPr>
          <w:b/>
          <w:i/>
          <w:sz w:val="24"/>
          <w:szCs w:val="24"/>
        </w:rPr>
        <w:t>edaż towarów/usług regulowane są</w:t>
      </w:r>
      <w:r>
        <w:rPr>
          <w:b/>
          <w:i/>
          <w:sz w:val="24"/>
          <w:szCs w:val="24"/>
        </w:rPr>
        <w:t xml:space="preserve"> na rachunki bankowe widniejące na wykazie prowadzonym przez szefa Krajowej Administracji Skarbowej tj. rachunki widniejące na tzw. Białej liście podatników VAT.</w:t>
      </w:r>
    </w:p>
    <w:p w:rsidR="007E7CD6" w:rsidRPr="00637BE1" w:rsidRDefault="007E7CD6" w:rsidP="007E7CD6">
      <w:pPr>
        <w:pStyle w:val="Akapitzlist"/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Szpital wykonuje działalność leczniczą w zakresie świadczeń zdrowotnych                            w rodzaju:</w:t>
      </w:r>
    </w:p>
    <w:p w:rsidR="007E7CD6" w:rsidRDefault="007E7CD6" w:rsidP="007E7CD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świadczenia szpitalne,</w:t>
      </w:r>
    </w:p>
    <w:p w:rsidR="007E7CD6" w:rsidRDefault="007E7CD6" w:rsidP="007E7CD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637BE1">
        <w:rPr>
          <w:sz w:val="24"/>
          <w:szCs w:val="24"/>
        </w:rPr>
        <w:t>ambulatoryjne świadczenia zdrowotne obejmujące świadczenia podstawowej lub specjalistycznej opieki zdrowotnej,</w:t>
      </w:r>
    </w:p>
    <w:p w:rsidR="007E7CD6" w:rsidRDefault="007E7CD6" w:rsidP="007E7CD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świadczenia z zakresu</w:t>
      </w:r>
      <w:r w:rsidRPr="00637BE1">
        <w:rPr>
          <w:sz w:val="24"/>
          <w:szCs w:val="24"/>
        </w:rPr>
        <w:t xml:space="preserve"> rehabilitacji leczniczej, polegające na działaniach usprawniających, które służą zachowaniu, przywracaniu i poprawie zdrowia,</w:t>
      </w:r>
    </w:p>
    <w:p w:rsidR="007E7CD6" w:rsidRPr="00637BE1" w:rsidRDefault="007E7CD6" w:rsidP="007E7CD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637BE1">
        <w:rPr>
          <w:sz w:val="24"/>
          <w:szCs w:val="24"/>
        </w:rPr>
        <w:t>Świadczenia z zakresu psychiatrii, zabiegów endoskopowych, diagnostyki obrazowej, żywienia dojelitowego i pozajelitowego</w:t>
      </w:r>
      <w:r w:rsidR="002B14A0">
        <w:rPr>
          <w:sz w:val="24"/>
          <w:szCs w:val="24"/>
        </w:rPr>
        <w:t>,</w:t>
      </w:r>
    </w:p>
    <w:p w:rsidR="007E7CD6" w:rsidRDefault="007E7CD6" w:rsidP="007E7CD6">
      <w:pPr>
        <w:pStyle w:val="Akapitzlist"/>
        <w:numPr>
          <w:ilvl w:val="0"/>
          <w:numId w:val="3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Świadczenia  z zakresu badań diagnostycznych, wykonywane w celu rozpoznania stanu zdrowia, ustalenia dalszego postępowania leczniczego                           z wyłączeniem diagnostyki obrazowej</w:t>
      </w:r>
      <w:r w:rsidR="002B14A0">
        <w:rPr>
          <w:b/>
          <w:sz w:val="24"/>
          <w:szCs w:val="24"/>
        </w:rPr>
        <w:t>,</w:t>
      </w:r>
    </w:p>
    <w:p w:rsidR="00F17DDD" w:rsidRDefault="007E7CD6" w:rsidP="00F17D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stacjonarne i całodobowe świadczenia zdrowotne inne niż świadczenia szpita</w:t>
      </w:r>
      <w:r w:rsidR="00F17DDD">
        <w:rPr>
          <w:sz w:val="24"/>
          <w:szCs w:val="24"/>
        </w:rPr>
        <w:t>lne</w:t>
      </w:r>
      <w:r w:rsidR="002B14A0">
        <w:rPr>
          <w:sz w:val="24"/>
          <w:szCs w:val="24"/>
        </w:rPr>
        <w:t>.</w:t>
      </w:r>
    </w:p>
    <w:p w:rsidR="001312DE" w:rsidRPr="00E73558" w:rsidRDefault="001312DE" w:rsidP="00E678AC">
      <w:pPr>
        <w:ind w:left="426"/>
        <w:jc w:val="both"/>
        <w:rPr>
          <w:sz w:val="24"/>
          <w:szCs w:val="24"/>
        </w:rPr>
      </w:pPr>
      <w:r w:rsidRPr="00EE080F">
        <w:rPr>
          <w:rFonts w:cstheme="minorHAnsi"/>
          <w:sz w:val="24"/>
          <w:szCs w:val="24"/>
        </w:rPr>
        <w:t>Szpital może prowadzić wydzieloną działalność gospodarczą inną niż działalność lecznicza w zakresie: handlu detalicznego (bufetu), usług hotelowych, usług gastronomicznych, usług parkingowych, usług transportu sanitarnego, usług radiołączności, dzierżawy masztów radiowych, usług medycznego zabezpieczenia imprez oraz wystawiania opinii o bezpieczeństwie imprez masowych, usług sterylizacji i dezynfekcji, banku mleka kobiecego, przechowywania zwłok pacjenta, a także może osiągać przychody z najmu i dzierżawy majątku trwałego.</w:t>
      </w:r>
    </w:p>
    <w:p w:rsidR="00891227" w:rsidRDefault="007E7CD6" w:rsidP="0089122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Przeciętna liczba zatrudnionych  </w:t>
      </w:r>
      <w:r w:rsidR="007E316E">
        <w:rPr>
          <w:b/>
          <w:sz w:val="24"/>
          <w:szCs w:val="24"/>
        </w:rPr>
        <w:t>w roku 202</w:t>
      </w:r>
      <w:r w:rsidR="00C07F40">
        <w:rPr>
          <w:b/>
          <w:sz w:val="24"/>
          <w:szCs w:val="24"/>
        </w:rPr>
        <w:t>4</w:t>
      </w:r>
      <w:r>
        <w:rPr>
          <w:sz w:val="24"/>
          <w:szCs w:val="24"/>
        </w:rPr>
        <w:t xml:space="preserve"> w ra</w:t>
      </w:r>
      <w:r w:rsidR="006559A9">
        <w:rPr>
          <w:sz w:val="24"/>
          <w:szCs w:val="24"/>
        </w:rPr>
        <w:t xml:space="preserve">mach umowy o pracę wynosiła </w:t>
      </w:r>
      <w:r w:rsidR="00C07F40">
        <w:rPr>
          <w:b/>
          <w:i/>
          <w:sz w:val="24"/>
          <w:szCs w:val="24"/>
        </w:rPr>
        <w:t>1264,54</w:t>
      </w:r>
      <w:r w:rsidR="006559A9" w:rsidRPr="006559A9">
        <w:rPr>
          <w:b/>
          <w:i/>
          <w:sz w:val="24"/>
          <w:szCs w:val="24"/>
        </w:rPr>
        <w:t xml:space="preserve"> etatów</w:t>
      </w:r>
      <w:r w:rsidR="006559A9">
        <w:rPr>
          <w:sz w:val="24"/>
          <w:szCs w:val="24"/>
        </w:rPr>
        <w:t xml:space="preserve"> w tym:  </w:t>
      </w:r>
      <w:r w:rsidR="00C07F40">
        <w:rPr>
          <w:sz w:val="24"/>
          <w:szCs w:val="24"/>
        </w:rPr>
        <w:t>185,46</w:t>
      </w:r>
      <w:r>
        <w:rPr>
          <w:sz w:val="24"/>
          <w:szCs w:val="24"/>
        </w:rPr>
        <w:t xml:space="preserve"> etaty lekarski</w:t>
      </w:r>
      <w:r w:rsidR="006559A9">
        <w:rPr>
          <w:sz w:val="24"/>
          <w:szCs w:val="24"/>
        </w:rPr>
        <w:t xml:space="preserve">e w tym lekarze rezydenci </w:t>
      </w:r>
      <w:r w:rsidR="00C07F40">
        <w:rPr>
          <w:sz w:val="24"/>
          <w:szCs w:val="24"/>
        </w:rPr>
        <w:t>181,63</w:t>
      </w:r>
      <w:r w:rsidR="00F36875">
        <w:rPr>
          <w:sz w:val="24"/>
          <w:szCs w:val="24"/>
        </w:rPr>
        <w:t xml:space="preserve"> </w:t>
      </w:r>
      <w:r w:rsidR="006559A9">
        <w:rPr>
          <w:sz w:val="24"/>
          <w:szCs w:val="24"/>
        </w:rPr>
        <w:t xml:space="preserve">etatu  oraz </w:t>
      </w:r>
      <w:r w:rsidR="00C07F40">
        <w:rPr>
          <w:sz w:val="24"/>
          <w:szCs w:val="24"/>
        </w:rPr>
        <w:t>398,92</w:t>
      </w:r>
      <w:r w:rsidR="00C9072C">
        <w:rPr>
          <w:sz w:val="24"/>
          <w:szCs w:val="24"/>
        </w:rPr>
        <w:t xml:space="preserve"> </w:t>
      </w:r>
      <w:r w:rsidR="006559A9">
        <w:rPr>
          <w:sz w:val="24"/>
          <w:szCs w:val="24"/>
        </w:rPr>
        <w:t>etaty</w:t>
      </w:r>
      <w:r>
        <w:rPr>
          <w:sz w:val="24"/>
          <w:szCs w:val="24"/>
        </w:rPr>
        <w:t xml:space="preserve"> pielęgniar</w:t>
      </w:r>
      <w:r w:rsidR="00F17DDD">
        <w:rPr>
          <w:sz w:val="24"/>
          <w:szCs w:val="24"/>
        </w:rPr>
        <w:t>ek i położnych</w:t>
      </w:r>
      <w:r w:rsidR="008C5462">
        <w:rPr>
          <w:sz w:val="24"/>
          <w:szCs w:val="24"/>
        </w:rPr>
        <w:t xml:space="preserve">, pozostały personel </w:t>
      </w:r>
      <w:r w:rsidR="00C07F40">
        <w:rPr>
          <w:sz w:val="24"/>
          <w:szCs w:val="24"/>
        </w:rPr>
        <w:t>680,16</w:t>
      </w:r>
      <w:r w:rsidR="008C5462">
        <w:rPr>
          <w:sz w:val="24"/>
          <w:szCs w:val="24"/>
        </w:rPr>
        <w:t xml:space="preserve"> etatów</w:t>
      </w:r>
      <w:r>
        <w:rPr>
          <w:sz w:val="24"/>
          <w:szCs w:val="24"/>
        </w:rPr>
        <w:t xml:space="preserve">. Dodatkowo Szpital zatrudnia w ramach umów </w:t>
      </w:r>
      <w:r w:rsidR="002C614D">
        <w:rPr>
          <w:sz w:val="24"/>
          <w:szCs w:val="24"/>
        </w:rPr>
        <w:t>cywilno-</w:t>
      </w:r>
      <w:r w:rsidR="007E316E">
        <w:rPr>
          <w:sz w:val="24"/>
          <w:szCs w:val="24"/>
        </w:rPr>
        <w:t xml:space="preserve">prawnych  </w:t>
      </w:r>
      <w:r w:rsidR="00C07F40">
        <w:rPr>
          <w:b/>
          <w:i/>
          <w:sz w:val="24"/>
          <w:szCs w:val="24"/>
        </w:rPr>
        <w:t>1200</w:t>
      </w:r>
      <w:r w:rsidR="007E316E" w:rsidRPr="006559A9">
        <w:rPr>
          <w:b/>
          <w:i/>
          <w:sz w:val="24"/>
          <w:szCs w:val="24"/>
        </w:rPr>
        <w:t xml:space="preserve"> os</w:t>
      </w:r>
      <w:r w:rsidR="009C0555">
        <w:rPr>
          <w:b/>
          <w:i/>
          <w:sz w:val="24"/>
          <w:szCs w:val="24"/>
        </w:rPr>
        <w:t>ób</w:t>
      </w:r>
      <w:r w:rsidR="007E316E">
        <w:rPr>
          <w:sz w:val="24"/>
          <w:szCs w:val="24"/>
        </w:rPr>
        <w:t xml:space="preserve"> w tym </w:t>
      </w:r>
      <w:r w:rsidR="00C07F40">
        <w:rPr>
          <w:sz w:val="24"/>
          <w:szCs w:val="24"/>
        </w:rPr>
        <w:t>333</w:t>
      </w:r>
      <w:r w:rsidR="007E316E">
        <w:rPr>
          <w:sz w:val="24"/>
          <w:szCs w:val="24"/>
        </w:rPr>
        <w:t xml:space="preserve"> lekarzy oraz </w:t>
      </w:r>
      <w:r w:rsidR="00C07F40">
        <w:rPr>
          <w:sz w:val="24"/>
          <w:szCs w:val="24"/>
        </w:rPr>
        <w:t>423</w:t>
      </w:r>
      <w:r w:rsidR="007E316E">
        <w:rPr>
          <w:sz w:val="24"/>
          <w:szCs w:val="24"/>
        </w:rPr>
        <w:t xml:space="preserve"> </w:t>
      </w:r>
      <w:r>
        <w:rPr>
          <w:sz w:val="24"/>
          <w:szCs w:val="24"/>
        </w:rPr>
        <w:t>pielęgniarek</w:t>
      </w:r>
      <w:r w:rsidR="008C5462">
        <w:rPr>
          <w:sz w:val="24"/>
          <w:szCs w:val="24"/>
        </w:rPr>
        <w:t xml:space="preserve"> i położny</w:t>
      </w:r>
      <w:r w:rsidR="00E73558">
        <w:rPr>
          <w:sz w:val="24"/>
          <w:szCs w:val="24"/>
        </w:rPr>
        <w:t>ch, pozostały personel 4</w:t>
      </w:r>
      <w:r w:rsidR="009C0555">
        <w:rPr>
          <w:sz w:val="24"/>
          <w:szCs w:val="24"/>
        </w:rPr>
        <w:t>4</w:t>
      </w:r>
      <w:r w:rsidR="00C07F40">
        <w:rPr>
          <w:sz w:val="24"/>
          <w:szCs w:val="24"/>
        </w:rPr>
        <w:t>4</w:t>
      </w:r>
      <w:r w:rsidR="00E73558">
        <w:rPr>
          <w:sz w:val="24"/>
          <w:szCs w:val="24"/>
        </w:rPr>
        <w:t xml:space="preserve"> osób.</w:t>
      </w:r>
    </w:p>
    <w:p w:rsidR="00E73558" w:rsidRPr="00891227" w:rsidRDefault="00E73558" w:rsidP="00E73558">
      <w:pPr>
        <w:pStyle w:val="Akapitzlist"/>
        <w:jc w:val="both"/>
        <w:rPr>
          <w:sz w:val="24"/>
          <w:szCs w:val="24"/>
        </w:rPr>
      </w:pPr>
    </w:p>
    <w:p w:rsidR="00D97406" w:rsidRPr="00A94571" w:rsidRDefault="007E7CD6" w:rsidP="00D97406">
      <w:pPr>
        <w:pStyle w:val="Akapitzlist"/>
        <w:numPr>
          <w:ilvl w:val="0"/>
          <w:numId w:val="1"/>
        </w:numPr>
        <w:jc w:val="both"/>
        <w:rPr>
          <w:b/>
          <w:i/>
          <w:sz w:val="32"/>
          <w:szCs w:val="32"/>
        </w:rPr>
      </w:pPr>
      <w:r w:rsidRPr="00A94571">
        <w:rPr>
          <w:b/>
          <w:i/>
          <w:sz w:val="32"/>
          <w:szCs w:val="32"/>
        </w:rPr>
        <w:t xml:space="preserve">Informacje podatkowe </w:t>
      </w:r>
    </w:p>
    <w:p w:rsidR="007E7CD6" w:rsidRPr="00EA26B1" w:rsidRDefault="007E7CD6" w:rsidP="007E7CD6">
      <w:pPr>
        <w:pStyle w:val="Akapitzlist"/>
        <w:ind w:left="1080"/>
        <w:jc w:val="both"/>
        <w:rPr>
          <w:b/>
          <w:sz w:val="32"/>
          <w:szCs w:val="32"/>
        </w:rPr>
      </w:pPr>
    </w:p>
    <w:p w:rsidR="007E7CD6" w:rsidRDefault="007E7CD6" w:rsidP="007E7CD6">
      <w:pPr>
        <w:pStyle w:val="Akapitzlist"/>
        <w:numPr>
          <w:ilvl w:val="1"/>
          <w:numId w:val="1"/>
        </w:numPr>
        <w:jc w:val="both"/>
        <w:rPr>
          <w:sz w:val="24"/>
          <w:szCs w:val="24"/>
        </w:rPr>
      </w:pPr>
      <w:r w:rsidRPr="002F6EA5">
        <w:rPr>
          <w:sz w:val="24"/>
          <w:szCs w:val="24"/>
        </w:rPr>
        <w:t xml:space="preserve">Szpital </w:t>
      </w:r>
      <w:r w:rsidR="000C77D3">
        <w:rPr>
          <w:sz w:val="24"/>
          <w:szCs w:val="24"/>
        </w:rPr>
        <w:t>w 202</w:t>
      </w:r>
      <w:r w:rsidR="0066443C">
        <w:rPr>
          <w:sz w:val="24"/>
          <w:szCs w:val="24"/>
        </w:rPr>
        <w:t>4</w:t>
      </w:r>
      <w:r w:rsidR="000C77D3">
        <w:rPr>
          <w:sz w:val="24"/>
          <w:szCs w:val="24"/>
        </w:rPr>
        <w:t xml:space="preserve"> roku realizował </w:t>
      </w:r>
      <w:r w:rsidRPr="002F6EA5">
        <w:rPr>
          <w:sz w:val="24"/>
          <w:szCs w:val="24"/>
        </w:rPr>
        <w:t xml:space="preserve"> obowiązek podatkowy w zakresie </w:t>
      </w:r>
      <w:r w:rsidR="000C77D3">
        <w:rPr>
          <w:sz w:val="24"/>
          <w:szCs w:val="24"/>
        </w:rPr>
        <w:t xml:space="preserve"> następujących podatków</w:t>
      </w:r>
      <w:r w:rsidRPr="002F6EA5">
        <w:rPr>
          <w:sz w:val="24"/>
          <w:szCs w:val="24"/>
        </w:rPr>
        <w:t>:</w:t>
      </w:r>
    </w:p>
    <w:p w:rsidR="007E7CD6" w:rsidRDefault="007E7CD6" w:rsidP="007E7CD6">
      <w:pPr>
        <w:pStyle w:val="Akapitzlis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a/ </w:t>
      </w:r>
      <w:r w:rsidR="008A7BB5">
        <w:rPr>
          <w:sz w:val="24"/>
          <w:szCs w:val="24"/>
        </w:rPr>
        <w:t>dochodowego od osób fizycznych (</w:t>
      </w:r>
      <w:r>
        <w:rPr>
          <w:sz w:val="24"/>
          <w:szCs w:val="24"/>
        </w:rPr>
        <w:t>PIT</w:t>
      </w:r>
      <w:r w:rsidR="008A7BB5">
        <w:rPr>
          <w:sz w:val="24"/>
          <w:szCs w:val="24"/>
        </w:rPr>
        <w:t>)</w:t>
      </w:r>
      <w:r>
        <w:rPr>
          <w:sz w:val="24"/>
          <w:szCs w:val="24"/>
        </w:rPr>
        <w:t>,</w:t>
      </w:r>
    </w:p>
    <w:p w:rsidR="007E7CD6" w:rsidRDefault="007E7CD6" w:rsidP="007E7CD6">
      <w:pPr>
        <w:pStyle w:val="Akapitzlis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8A7BB5">
        <w:rPr>
          <w:sz w:val="24"/>
          <w:szCs w:val="24"/>
        </w:rPr>
        <w:t>/ dochodowego od osób prawnych (</w:t>
      </w:r>
      <w:r>
        <w:rPr>
          <w:sz w:val="24"/>
          <w:szCs w:val="24"/>
        </w:rPr>
        <w:t>CIT</w:t>
      </w:r>
      <w:r w:rsidR="008A7BB5">
        <w:rPr>
          <w:sz w:val="24"/>
          <w:szCs w:val="24"/>
        </w:rPr>
        <w:t>)</w:t>
      </w:r>
      <w:r>
        <w:rPr>
          <w:sz w:val="24"/>
          <w:szCs w:val="24"/>
        </w:rPr>
        <w:t>,</w:t>
      </w:r>
    </w:p>
    <w:p w:rsidR="007E7CD6" w:rsidRDefault="007E7CD6" w:rsidP="00BA3D85">
      <w:pPr>
        <w:pStyle w:val="Akapitzlis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c/ od towarów i </w:t>
      </w:r>
      <w:r w:rsidR="008A7BB5">
        <w:rPr>
          <w:sz w:val="24"/>
          <w:szCs w:val="24"/>
        </w:rPr>
        <w:t>usług (</w:t>
      </w:r>
      <w:r>
        <w:rPr>
          <w:sz w:val="24"/>
          <w:szCs w:val="24"/>
        </w:rPr>
        <w:t>VAT</w:t>
      </w:r>
      <w:r w:rsidR="008A7BB5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BA3D85" w:rsidRPr="00BA3D85" w:rsidRDefault="00BA3D85" w:rsidP="00BA3D85">
      <w:pPr>
        <w:pStyle w:val="Akapitzlist"/>
        <w:ind w:left="1440"/>
        <w:jc w:val="both"/>
        <w:rPr>
          <w:sz w:val="24"/>
          <w:szCs w:val="24"/>
        </w:rPr>
      </w:pPr>
    </w:p>
    <w:p w:rsidR="007E7CD6" w:rsidRPr="00597C12" w:rsidRDefault="007E7CD6" w:rsidP="007E7CD6">
      <w:pPr>
        <w:pStyle w:val="Akapitzlist"/>
        <w:numPr>
          <w:ilvl w:val="1"/>
          <w:numId w:val="1"/>
        </w:numPr>
        <w:jc w:val="both"/>
        <w:rPr>
          <w:sz w:val="24"/>
          <w:szCs w:val="24"/>
        </w:rPr>
      </w:pPr>
      <w:r w:rsidRPr="00597C12">
        <w:rPr>
          <w:sz w:val="24"/>
          <w:szCs w:val="24"/>
        </w:rPr>
        <w:t>Zobowiązania podatkowe</w:t>
      </w:r>
      <w:r w:rsidR="008A7BB5" w:rsidRPr="00597C12">
        <w:rPr>
          <w:sz w:val="24"/>
          <w:szCs w:val="24"/>
        </w:rPr>
        <w:t xml:space="preserve"> roku 202</w:t>
      </w:r>
      <w:r w:rsidR="0066443C">
        <w:rPr>
          <w:sz w:val="24"/>
          <w:szCs w:val="24"/>
        </w:rPr>
        <w:t>4</w:t>
      </w:r>
      <w:r w:rsidR="008A7BB5" w:rsidRPr="00597C12">
        <w:rPr>
          <w:sz w:val="24"/>
          <w:szCs w:val="24"/>
        </w:rPr>
        <w:t xml:space="preserve"> stanowiły podatki</w:t>
      </w:r>
      <w:r w:rsidRPr="00597C12">
        <w:rPr>
          <w:sz w:val="24"/>
          <w:szCs w:val="24"/>
        </w:rPr>
        <w:t>:</w:t>
      </w:r>
    </w:p>
    <w:p w:rsidR="007E7CD6" w:rsidRPr="00DE338D" w:rsidRDefault="008A7BB5" w:rsidP="007E7CD6">
      <w:pPr>
        <w:pStyle w:val="Akapitzlist"/>
        <w:ind w:left="1440"/>
        <w:jc w:val="both"/>
        <w:rPr>
          <w:i/>
          <w:sz w:val="24"/>
          <w:szCs w:val="24"/>
        </w:rPr>
      </w:pPr>
      <w:r w:rsidRPr="00DE338D">
        <w:rPr>
          <w:sz w:val="24"/>
          <w:szCs w:val="24"/>
        </w:rPr>
        <w:t>a/ dochodowy</w:t>
      </w:r>
      <w:r w:rsidR="007E7CD6" w:rsidRPr="00DE338D">
        <w:rPr>
          <w:sz w:val="24"/>
          <w:szCs w:val="24"/>
        </w:rPr>
        <w:t xml:space="preserve"> od o</w:t>
      </w:r>
      <w:r w:rsidRPr="00DE338D">
        <w:rPr>
          <w:sz w:val="24"/>
          <w:szCs w:val="24"/>
        </w:rPr>
        <w:t>sób fizycznych (PIT)</w:t>
      </w:r>
      <w:r w:rsidR="00845A30">
        <w:rPr>
          <w:sz w:val="24"/>
          <w:szCs w:val="24"/>
        </w:rPr>
        <w:t xml:space="preserve"> </w:t>
      </w:r>
      <w:r w:rsidR="00390961">
        <w:rPr>
          <w:sz w:val="24"/>
          <w:szCs w:val="24"/>
        </w:rPr>
        <w:t xml:space="preserve"> </w:t>
      </w:r>
      <w:r w:rsidR="00845A30" w:rsidRPr="00845A30">
        <w:rPr>
          <w:i/>
          <w:sz w:val="24"/>
          <w:szCs w:val="24"/>
        </w:rPr>
        <w:t>11 356</w:t>
      </w:r>
      <w:r w:rsidR="00845A30">
        <w:rPr>
          <w:i/>
          <w:sz w:val="24"/>
          <w:szCs w:val="24"/>
        </w:rPr>
        <w:t> </w:t>
      </w:r>
      <w:r w:rsidR="00845A30" w:rsidRPr="00845A30">
        <w:rPr>
          <w:i/>
          <w:sz w:val="24"/>
          <w:szCs w:val="24"/>
        </w:rPr>
        <w:t>613</w:t>
      </w:r>
      <w:r w:rsidR="00845A30">
        <w:rPr>
          <w:i/>
          <w:sz w:val="24"/>
          <w:szCs w:val="24"/>
        </w:rPr>
        <w:t xml:space="preserve"> </w:t>
      </w:r>
      <w:r w:rsidR="007E7CD6" w:rsidRPr="00845A30">
        <w:rPr>
          <w:i/>
          <w:sz w:val="24"/>
          <w:szCs w:val="24"/>
        </w:rPr>
        <w:t>PLN</w:t>
      </w:r>
    </w:p>
    <w:p w:rsidR="007E7CD6" w:rsidRPr="00B02861" w:rsidRDefault="008A7BB5" w:rsidP="007E7CD6">
      <w:pPr>
        <w:pStyle w:val="Akapitzlist"/>
        <w:ind w:left="1440"/>
        <w:jc w:val="both"/>
        <w:rPr>
          <w:sz w:val="24"/>
          <w:szCs w:val="24"/>
        </w:rPr>
      </w:pPr>
      <w:r w:rsidRPr="00B02861">
        <w:rPr>
          <w:sz w:val="24"/>
          <w:szCs w:val="24"/>
        </w:rPr>
        <w:t>b/ dochodowy</w:t>
      </w:r>
      <w:r w:rsidR="007E7CD6" w:rsidRPr="00B02861">
        <w:rPr>
          <w:sz w:val="24"/>
          <w:szCs w:val="24"/>
        </w:rPr>
        <w:t xml:space="preserve"> od</w:t>
      </w:r>
      <w:r w:rsidRPr="00B02861">
        <w:rPr>
          <w:sz w:val="24"/>
          <w:szCs w:val="24"/>
        </w:rPr>
        <w:t xml:space="preserve"> osób prawnych (CIT)  </w:t>
      </w:r>
      <w:r w:rsidR="000C77D3" w:rsidRPr="00B02861">
        <w:rPr>
          <w:sz w:val="24"/>
          <w:szCs w:val="24"/>
        </w:rPr>
        <w:t xml:space="preserve"> </w:t>
      </w:r>
      <w:r w:rsidR="00CD1047" w:rsidRPr="00B02861">
        <w:rPr>
          <w:sz w:val="24"/>
          <w:szCs w:val="24"/>
        </w:rPr>
        <w:t xml:space="preserve">  </w:t>
      </w:r>
      <w:r w:rsidR="00390961">
        <w:rPr>
          <w:sz w:val="24"/>
          <w:szCs w:val="24"/>
        </w:rPr>
        <w:t xml:space="preserve"> </w:t>
      </w:r>
      <w:r w:rsidR="00845A30">
        <w:rPr>
          <w:i/>
          <w:sz w:val="24"/>
          <w:szCs w:val="24"/>
        </w:rPr>
        <w:t>221 729</w:t>
      </w:r>
      <w:r w:rsidRPr="00B02861">
        <w:rPr>
          <w:i/>
          <w:sz w:val="24"/>
          <w:szCs w:val="24"/>
        </w:rPr>
        <w:t xml:space="preserve"> </w:t>
      </w:r>
      <w:r w:rsidR="007E7CD6" w:rsidRPr="00B02861">
        <w:rPr>
          <w:i/>
          <w:sz w:val="24"/>
          <w:szCs w:val="24"/>
        </w:rPr>
        <w:t>PLN</w:t>
      </w:r>
    </w:p>
    <w:p w:rsidR="007E7CD6" w:rsidRDefault="008A7BB5" w:rsidP="007E7CD6">
      <w:pPr>
        <w:pStyle w:val="Akapitzlist"/>
        <w:ind w:left="1440"/>
        <w:jc w:val="both"/>
        <w:rPr>
          <w:sz w:val="24"/>
          <w:szCs w:val="24"/>
        </w:rPr>
      </w:pPr>
      <w:r w:rsidRPr="002F6BC3">
        <w:rPr>
          <w:sz w:val="24"/>
          <w:szCs w:val="24"/>
        </w:rPr>
        <w:t>c/ podatek</w:t>
      </w:r>
      <w:r w:rsidR="007E7CD6" w:rsidRPr="002F6BC3">
        <w:rPr>
          <w:sz w:val="24"/>
          <w:szCs w:val="24"/>
        </w:rPr>
        <w:t xml:space="preserve"> od</w:t>
      </w:r>
      <w:r w:rsidR="000C77D3" w:rsidRPr="002F6BC3">
        <w:rPr>
          <w:sz w:val="24"/>
          <w:szCs w:val="24"/>
        </w:rPr>
        <w:t xml:space="preserve"> towarów i usług (VAT)</w:t>
      </w:r>
      <w:r w:rsidR="00CD1047" w:rsidRPr="002F6BC3">
        <w:rPr>
          <w:sz w:val="24"/>
          <w:szCs w:val="24"/>
        </w:rPr>
        <w:t xml:space="preserve">        </w:t>
      </w:r>
      <w:r w:rsidR="00390961">
        <w:rPr>
          <w:sz w:val="24"/>
          <w:szCs w:val="24"/>
        </w:rPr>
        <w:t xml:space="preserve"> </w:t>
      </w:r>
      <w:r w:rsidR="00F32910">
        <w:rPr>
          <w:i/>
          <w:sz w:val="24"/>
          <w:szCs w:val="24"/>
        </w:rPr>
        <w:t>798 860</w:t>
      </w:r>
      <w:r w:rsidR="00AC2E01">
        <w:rPr>
          <w:i/>
          <w:sz w:val="24"/>
          <w:szCs w:val="24"/>
        </w:rPr>
        <w:t xml:space="preserve"> </w:t>
      </w:r>
      <w:r w:rsidR="00CD1047" w:rsidRPr="002F6BC3">
        <w:rPr>
          <w:i/>
          <w:sz w:val="24"/>
          <w:szCs w:val="24"/>
        </w:rPr>
        <w:t>PLN</w:t>
      </w:r>
    </w:p>
    <w:p w:rsidR="007E7CD6" w:rsidRDefault="007E7CD6" w:rsidP="007E7CD6">
      <w:pPr>
        <w:pStyle w:val="Akapitzlist"/>
        <w:ind w:left="1440"/>
        <w:jc w:val="both"/>
        <w:rPr>
          <w:sz w:val="24"/>
          <w:szCs w:val="24"/>
        </w:rPr>
      </w:pPr>
    </w:p>
    <w:p w:rsidR="007E7CD6" w:rsidRPr="00A70898" w:rsidRDefault="0045348D" w:rsidP="007E7CD6">
      <w:pPr>
        <w:pStyle w:val="Akapitzlist"/>
        <w:numPr>
          <w:ilvl w:val="1"/>
          <w:numId w:val="1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Szpital terminowo składa deklaracje podatkowe i inne informacje wymagane przepisami prawa oraz terminowo reguluje wszelkie zobowiązania podatkowe w tym wynikające ze składanych korekt. Dokłada należytej staranności w wywiązywaniu się z wszelkich obowiązków wobec organów podatkowych.</w:t>
      </w:r>
    </w:p>
    <w:p w:rsidR="007E7CD6" w:rsidRPr="00A70898" w:rsidRDefault="007E7CD6" w:rsidP="007E7CD6">
      <w:pPr>
        <w:pStyle w:val="Akapitzlist"/>
        <w:ind w:left="1440"/>
        <w:jc w:val="both"/>
        <w:rPr>
          <w:b/>
          <w:i/>
          <w:sz w:val="24"/>
          <w:szCs w:val="24"/>
        </w:rPr>
      </w:pPr>
    </w:p>
    <w:p w:rsidR="007E7CD6" w:rsidRDefault="007E7CD6" w:rsidP="007E7CD6">
      <w:pPr>
        <w:pStyle w:val="Akapitzlist"/>
        <w:numPr>
          <w:ilvl w:val="1"/>
          <w:numId w:val="1"/>
        </w:numPr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Dyrektor Szpitala  nałożył obowiązek terminowego rozliczania i płatności podatku </w:t>
      </w:r>
      <w:r w:rsidR="00FF5452">
        <w:rPr>
          <w:sz w:val="24"/>
          <w:szCs w:val="24"/>
        </w:rPr>
        <w:t>zgo</w:t>
      </w:r>
      <w:r w:rsidR="005C69EC">
        <w:rPr>
          <w:sz w:val="24"/>
          <w:szCs w:val="24"/>
        </w:rPr>
        <w:t>dnie z obowiązującymi przepisami na pracowników Dz</w:t>
      </w:r>
      <w:r w:rsidR="003D5909">
        <w:rPr>
          <w:sz w:val="24"/>
          <w:szCs w:val="24"/>
        </w:rPr>
        <w:t>iału Ekonomiczno-Finansowego i Działu W</w:t>
      </w:r>
      <w:r w:rsidR="005C69EC">
        <w:rPr>
          <w:sz w:val="24"/>
          <w:szCs w:val="24"/>
        </w:rPr>
        <w:t>ynagrodzeń, powyższe wynika z zakresu obowiązków, uprawnień i odpowiedzialności zobowiązanych pracowników.</w:t>
      </w:r>
    </w:p>
    <w:p w:rsidR="007E7CD6" w:rsidRPr="007E7D7A" w:rsidRDefault="007E7CD6" w:rsidP="007E7CD6">
      <w:pPr>
        <w:jc w:val="both"/>
        <w:rPr>
          <w:b/>
          <w:i/>
          <w:sz w:val="24"/>
          <w:szCs w:val="24"/>
        </w:rPr>
      </w:pPr>
    </w:p>
    <w:p w:rsidR="007E7CD6" w:rsidRPr="00A94571" w:rsidRDefault="007E7CD6" w:rsidP="007E7CD6">
      <w:pPr>
        <w:pStyle w:val="Akapitzlist"/>
        <w:numPr>
          <w:ilvl w:val="0"/>
          <w:numId w:val="1"/>
        </w:numPr>
        <w:jc w:val="both"/>
        <w:rPr>
          <w:b/>
          <w:i/>
          <w:sz w:val="32"/>
          <w:szCs w:val="32"/>
        </w:rPr>
      </w:pPr>
      <w:r w:rsidRPr="00A94571">
        <w:rPr>
          <w:b/>
          <w:i/>
          <w:sz w:val="32"/>
          <w:szCs w:val="32"/>
        </w:rPr>
        <w:t xml:space="preserve">Deklaracje Podatkowe  </w:t>
      </w:r>
    </w:p>
    <w:p w:rsidR="007E7CD6" w:rsidRPr="00EA26B1" w:rsidRDefault="007E7CD6" w:rsidP="007E7CD6">
      <w:pPr>
        <w:pStyle w:val="Akapitzlist"/>
        <w:ind w:left="1080"/>
        <w:jc w:val="both"/>
        <w:rPr>
          <w:b/>
          <w:sz w:val="32"/>
          <w:szCs w:val="32"/>
        </w:rPr>
      </w:pPr>
    </w:p>
    <w:p w:rsidR="007E7CD6" w:rsidRPr="00891227" w:rsidRDefault="007E7CD6" w:rsidP="007E7CD6">
      <w:pPr>
        <w:pStyle w:val="Akapitzlist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891227">
        <w:rPr>
          <w:b/>
          <w:sz w:val="28"/>
          <w:szCs w:val="28"/>
        </w:rPr>
        <w:t>Podatek dochodowy od osób fizycznych</w:t>
      </w:r>
      <w:r w:rsidR="004370E6" w:rsidRPr="00891227">
        <w:rPr>
          <w:b/>
          <w:sz w:val="28"/>
          <w:szCs w:val="28"/>
        </w:rPr>
        <w:t xml:space="preserve"> - PIT</w:t>
      </w:r>
    </w:p>
    <w:p w:rsidR="00891227" w:rsidRPr="00891227" w:rsidRDefault="00891227" w:rsidP="00891227">
      <w:pPr>
        <w:ind w:left="5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złożono </w:t>
      </w:r>
      <w:r w:rsidR="007E7CD6" w:rsidRPr="00013BED">
        <w:rPr>
          <w:sz w:val="24"/>
          <w:szCs w:val="24"/>
        </w:rPr>
        <w:t xml:space="preserve">deklarację roczną </w:t>
      </w:r>
      <w:r w:rsidR="007E7CD6" w:rsidRPr="00013BED">
        <w:rPr>
          <w:b/>
          <w:sz w:val="24"/>
          <w:szCs w:val="24"/>
        </w:rPr>
        <w:t>PIT – 4R,</w:t>
      </w:r>
      <w:r w:rsidR="007E7CD6" w:rsidRPr="00013BED">
        <w:rPr>
          <w:sz w:val="24"/>
          <w:szCs w:val="24"/>
        </w:rPr>
        <w:t xml:space="preserve"> </w:t>
      </w:r>
    </w:p>
    <w:p w:rsidR="007E7CD6" w:rsidRDefault="007E7CD6" w:rsidP="00844111">
      <w:pPr>
        <w:pStyle w:val="Akapitzlist"/>
        <w:ind w:left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PIT- 4</w:t>
      </w:r>
      <w:r w:rsidRPr="005B63DC">
        <w:rPr>
          <w:b/>
          <w:sz w:val="24"/>
          <w:szCs w:val="24"/>
        </w:rPr>
        <w:t>R</w:t>
      </w:r>
      <w:r w:rsidRPr="005B63DC">
        <w:rPr>
          <w:sz w:val="24"/>
          <w:szCs w:val="24"/>
        </w:rPr>
        <w:t xml:space="preserve">  deklaracja roczna o zaliczkach na podatek dochodowy wykazała pobrane na podatek  zaliczki w </w:t>
      </w:r>
      <w:r w:rsidRPr="00667122">
        <w:rPr>
          <w:sz w:val="24"/>
          <w:szCs w:val="24"/>
        </w:rPr>
        <w:t xml:space="preserve">kwocie </w:t>
      </w:r>
      <w:r w:rsidR="00136D01">
        <w:rPr>
          <w:b/>
          <w:sz w:val="24"/>
          <w:szCs w:val="24"/>
        </w:rPr>
        <w:t>11 356 613</w:t>
      </w:r>
      <w:r w:rsidR="00CC12A3">
        <w:rPr>
          <w:b/>
          <w:sz w:val="24"/>
          <w:szCs w:val="24"/>
        </w:rPr>
        <w:t xml:space="preserve"> </w:t>
      </w:r>
      <w:r w:rsidRPr="00667122">
        <w:rPr>
          <w:b/>
          <w:sz w:val="24"/>
          <w:szCs w:val="24"/>
        </w:rPr>
        <w:t>PLN.</w:t>
      </w:r>
      <w:r w:rsidRPr="005B63DC">
        <w:rPr>
          <w:sz w:val="24"/>
          <w:szCs w:val="24"/>
        </w:rPr>
        <w:t xml:space="preserve">  </w:t>
      </w:r>
    </w:p>
    <w:p w:rsidR="00844111" w:rsidRPr="00844111" w:rsidRDefault="00844111" w:rsidP="00844111">
      <w:pPr>
        <w:pStyle w:val="Akapitzlist"/>
        <w:ind w:left="502"/>
        <w:jc w:val="both"/>
        <w:rPr>
          <w:b/>
          <w:i/>
          <w:sz w:val="24"/>
          <w:szCs w:val="24"/>
        </w:rPr>
      </w:pPr>
    </w:p>
    <w:p w:rsidR="007E7CD6" w:rsidRDefault="007E7CD6" w:rsidP="007E7CD6">
      <w:pPr>
        <w:pStyle w:val="Akapitzlist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EA26B1">
        <w:rPr>
          <w:b/>
          <w:sz w:val="28"/>
          <w:szCs w:val="28"/>
        </w:rPr>
        <w:lastRenderedPageBreak/>
        <w:t xml:space="preserve">Podatek dochodowy od osób prawnych </w:t>
      </w:r>
      <w:r w:rsidR="004370E6">
        <w:rPr>
          <w:b/>
          <w:sz w:val="28"/>
          <w:szCs w:val="28"/>
        </w:rPr>
        <w:t xml:space="preserve"> - CIT</w:t>
      </w:r>
    </w:p>
    <w:p w:rsidR="007E7CD6" w:rsidRPr="00F71170" w:rsidRDefault="007E7CD6" w:rsidP="00F71170">
      <w:pPr>
        <w:ind w:left="502"/>
        <w:jc w:val="both"/>
        <w:rPr>
          <w:b/>
          <w:i/>
          <w:sz w:val="24"/>
          <w:szCs w:val="24"/>
        </w:rPr>
      </w:pPr>
      <w:r w:rsidRPr="00013BED">
        <w:rPr>
          <w:b/>
          <w:sz w:val="28"/>
          <w:szCs w:val="28"/>
        </w:rPr>
        <w:t xml:space="preserve"> </w:t>
      </w:r>
      <w:r w:rsidR="00F71170" w:rsidRPr="00C94105">
        <w:rPr>
          <w:i/>
          <w:sz w:val="24"/>
          <w:szCs w:val="24"/>
        </w:rPr>
        <w:t>Złożono deklaracje podatkowe</w:t>
      </w:r>
      <w:r w:rsidR="00F71170">
        <w:rPr>
          <w:i/>
          <w:sz w:val="24"/>
          <w:szCs w:val="24"/>
        </w:rPr>
        <w:t xml:space="preserve"> CIT-8, CIT-8/O, CIT-D i dokonano wpłat zgodnie z obowiązującymi przepisami.</w:t>
      </w:r>
    </w:p>
    <w:p w:rsidR="007E7CD6" w:rsidRPr="00EA26B1" w:rsidRDefault="007E7CD6" w:rsidP="007E7CD6">
      <w:pPr>
        <w:ind w:left="502"/>
        <w:jc w:val="both"/>
        <w:rPr>
          <w:sz w:val="24"/>
          <w:szCs w:val="24"/>
        </w:rPr>
      </w:pPr>
      <w:r w:rsidRPr="00EA26B1">
        <w:rPr>
          <w:b/>
          <w:sz w:val="24"/>
          <w:szCs w:val="24"/>
        </w:rPr>
        <w:t>CIT 8</w:t>
      </w:r>
      <w:r w:rsidRPr="00EA26B1">
        <w:rPr>
          <w:sz w:val="24"/>
          <w:szCs w:val="24"/>
        </w:rPr>
        <w:t xml:space="preserve"> - zeznanie o wysokości osiągniętego</w:t>
      </w:r>
      <w:r>
        <w:rPr>
          <w:sz w:val="24"/>
          <w:szCs w:val="24"/>
        </w:rPr>
        <w:t xml:space="preserve"> dochodu (poniesionej straty) i </w:t>
      </w:r>
      <w:r w:rsidRPr="00EA26B1">
        <w:rPr>
          <w:sz w:val="24"/>
          <w:szCs w:val="24"/>
        </w:rPr>
        <w:t>należnego podatku dochodowego od osób prawnych;</w:t>
      </w:r>
    </w:p>
    <w:p w:rsidR="007E7CD6" w:rsidRPr="00EA26B1" w:rsidRDefault="007E7CD6" w:rsidP="007E7CD6">
      <w:pPr>
        <w:ind w:left="502"/>
        <w:jc w:val="both"/>
        <w:rPr>
          <w:sz w:val="24"/>
          <w:szCs w:val="24"/>
        </w:rPr>
      </w:pPr>
      <w:r w:rsidRPr="00EA26B1">
        <w:rPr>
          <w:b/>
          <w:sz w:val="24"/>
          <w:szCs w:val="24"/>
        </w:rPr>
        <w:t xml:space="preserve">CIT- 8/O </w:t>
      </w:r>
      <w:r w:rsidRPr="00EA26B1">
        <w:rPr>
          <w:sz w:val="24"/>
          <w:szCs w:val="24"/>
        </w:rPr>
        <w:t xml:space="preserve">– informację o odliczeniach od dochodu i od podatku oraz o dochodach </w:t>
      </w:r>
      <w:r>
        <w:rPr>
          <w:sz w:val="24"/>
          <w:szCs w:val="24"/>
        </w:rPr>
        <w:t xml:space="preserve">  </w:t>
      </w:r>
      <w:r w:rsidRPr="00EA26B1">
        <w:rPr>
          <w:sz w:val="24"/>
          <w:szCs w:val="24"/>
        </w:rPr>
        <w:t>(</w:t>
      </w:r>
      <w:r w:rsidR="00136D01">
        <w:rPr>
          <w:sz w:val="24"/>
          <w:szCs w:val="24"/>
        </w:rPr>
        <w:t>p</w:t>
      </w:r>
      <w:r w:rsidRPr="00EA26B1">
        <w:rPr>
          <w:sz w:val="24"/>
          <w:szCs w:val="24"/>
        </w:rPr>
        <w:t>rzychodach) wolnych od podatku;</w:t>
      </w:r>
    </w:p>
    <w:p w:rsidR="007E316E" w:rsidRPr="00013BED" w:rsidRDefault="007E7CD6" w:rsidP="002E4062">
      <w:pPr>
        <w:ind w:left="502"/>
        <w:jc w:val="both"/>
        <w:rPr>
          <w:sz w:val="24"/>
          <w:szCs w:val="24"/>
        </w:rPr>
      </w:pPr>
      <w:r w:rsidRPr="00EA26B1">
        <w:rPr>
          <w:b/>
          <w:sz w:val="24"/>
          <w:szCs w:val="24"/>
        </w:rPr>
        <w:t xml:space="preserve">CIT/D </w:t>
      </w:r>
      <w:r w:rsidRPr="00EA26B1">
        <w:rPr>
          <w:sz w:val="24"/>
          <w:szCs w:val="24"/>
        </w:rPr>
        <w:t xml:space="preserve">– informacja podatnika podatku dochodowego od osób prawnych </w:t>
      </w:r>
      <w:r>
        <w:rPr>
          <w:sz w:val="24"/>
          <w:szCs w:val="24"/>
        </w:rPr>
        <w:t xml:space="preserve">                                               </w:t>
      </w:r>
      <w:r w:rsidRPr="00EA26B1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 </w:t>
      </w:r>
      <w:r w:rsidRPr="00EA26B1">
        <w:rPr>
          <w:sz w:val="24"/>
          <w:szCs w:val="24"/>
        </w:rPr>
        <w:t>otrzymanych/przekazanych darowiznach.</w:t>
      </w:r>
    </w:p>
    <w:p w:rsidR="007E7CD6" w:rsidRPr="00E66665" w:rsidRDefault="007E7CD6" w:rsidP="007E7CD6">
      <w:pPr>
        <w:ind w:left="502"/>
        <w:jc w:val="both"/>
        <w:rPr>
          <w:b/>
          <w:i/>
          <w:sz w:val="24"/>
          <w:szCs w:val="24"/>
          <w:u w:val="single"/>
        </w:rPr>
      </w:pPr>
      <w:r w:rsidRPr="00E66665">
        <w:rPr>
          <w:b/>
          <w:sz w:val="24"/>
          <w:szCs w:val="24"/>
          <w:u w:val="single"/>
        </w:rPr>
        <w:t xml:space="preserve">CIT- 8 - </w:t>
      </w:r>
      <w:r w:rsidRPr="00E66665">
        <w:rPr>
          <w:b/>
          <w:i/>
          <w:sz w:val="24"/>
          <w:szCs w:val="24"/>
          <w:u w:val="single"/>
        </w:rPr>
        <w:t xml:space="preserve">zeznanie o wysokości osiągniętego dochodu (poniesionej straty) i należnego podatku dochodowego od osób prawnych </w:t>
      </w:r>
    </w:p>
    <w:p w:rsidR="005C5584" w:rsidRDefault="007E7CD6" w:rsidP="007E7CD6">
      <w:pPr>
        <w:ind w:left="502"/>
        <w:jc w:val="both"/>
        <w:rPr>
          <w:sz w:val="24"/>
          <w:szCs w:val="24"/>
        </w:rPr>
      </w:pPr>
      <w:r w:rsidRPr="00742C9A">
        <w:rPr>
          <w:b/>
          <w:sz w:val="24"/>
          <w:szCs w:val="24"/>
        </w:rPr>
        <w:t>a</w:t>
      </w:r>
      <w:r>
        <w:rPr>
          <w:sz w:val="24"/>
          <w:szCs w:val="24"/>
        </w:rPr>
        <w:t xml:space="preserve">/ </w:t>
      </w:r>
      <w:r w:rsidR="007D22C9">
        <w:rPr>
          <w:sz w:val="24"/>
          <w:szCs w:val="24"/>
        </w:rPr>
        <w:t xml:space="preserve"> </w:t>
      </w:r>
      <w:r w:rsidR="009B2EDD">
        <w:rPr>
          <w:sz w:val="24"/>
          <w:szCs w:val="24"/>
        </w:rPr>
        <w:t>Przychody ze źródeł  na terytorium RP ustalono w kwocie</w:t>
      </w:r>
    </w:p>
    <w:p w:rsidR="007E7CD6" w:rsidRPr="005B63DC" w:rsidRDefault="007D22C9" w:rsidP="007E7CD6">
      <w:pPr>
        <w:ind w:left="5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E7CD6">
        <w:rPr>
          <w:sz w:val="24"/>
          <w:szCs w:val="24"/>
        </w:rPr>
        <w:t xml:space="preserve"> </w:t>
      </w:r>
      <w:r w:rsidR="00D568B9">
        <w:rPr>
          <w:sz w:val="24"/>
          <w:szCs w:val="24"/>
        </w:rPr>
        <w:t>775 913 934,14</w:t>
      </w:r>
      <w:r w:rsidR="007E7CD6" w:rsidRPr="005B63DC">
        <w:rPr>
          <w:sz w:val="24"/>
          <w:szCs w:val="24"/>
        </w:rPr>
        <w:t xml:space="preserve"> PLN</w:t>
      </w:r>
    </w:p>
    <w:p w:rsidR="005C5584" w:rsidRDefault="007E7CD6" w:rsidP="007E7CD6">
      <w:pPr>
        <w:ind w:firstLine="502"/>
        <w:jc w:val="both"/>
        <w:rPr>
          <w:sz w:val="24"/>
          <w:szCs w:val="24"/>
        </w:rPr>
      </w:pPr>
      <w:r w:rsidRPr="00742C9A">
        <w:rPr>
          <w:b/>
          <w:sz w:val="24"/>
          <w:szCs w:val="24"/>
        </w:rPr>
        <w:t>b</w:t>
      </w:r>
      <w:r>
        <w:rPr>
          <w:sz w:val="24"/>
          <w:szCs w:val="24"/>
        </w:rPr>
        <w:t xml:space="preserve">/ </w:t>
      </w:r>
      <w:r w:rsidR="007D22C9">
        <w:rPr>
          <w:sz w:val="24"/>
          <w:szCs w:val="24"/>
        </w:rPr>
        <w:t xml:space="preserve"> </w:t>
      </w:r>
      <w:r w:rsidRPr="005B63DC">
        <w:rPr>
          <w:sz w:val="24"/>
          <w:szCs w:val="24"/>
        </w:rPr>
        <w:t>Koszty uzyskania przychodów ustalono w kwocie</w:t>
      </w:r>
    </w:p>
    <w:p w:rsidR="007E7CD6" w:rsidRPr="005B63DC" w:rsidRDefault="005C5584" w:rsidP="007E7CD6">
      <w:pPr>
        <w:ind w:firstLine="5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D22C9">
        <w:rPr>
          <w:sz w:val="24"/>
          <w:szCs w:val="24"/>
        </w:rPr>
        <w:t xml:space="preserve">   </w:t>
      </w:r>
      <w:r w:rsidR="00D568B9">
        <w:rPr>
          <w:sz w:val="24"/>
          <w:szCs w:val="24"/>
        </w:rPr>
        <w:t>686 551 578,03</w:t>
      </w:r>
      <w:r w:rsidR="007D22C9">
        <w:rPr>
          <w:sz w:val="24"/>
          <w:szCs w:val="24"/>
        </w:rPr>
        <w:t xml:space="preserve"> </w:t>
      </w:r>
      <w:r w:rsidR="007E7CD6" w:rsidRPr="005B63DC">
        <w:rPr>
          <w:sz w:val="24"/>
          <w:szCs w:val="24"/>
        </w:rPr>
        <w:t>PLN</w:t>
      </w:r>
    </w:p>
    <w:p w:rsidR="005C5584" w:rsidRDefault="007E7CD6" w:rsidP="007D22C9">
      <w:pPr>
        <w:ind w:left="567" w:hanging="6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c/ </w:t>
      </w:r>
      <w:r w:rsidRPr="00742C9A">
        <w:rPr>
          <w:sz w:val="24"/>
          <w:szCs w:val="24"/>
        </w:rPr>
        <w:t xml:space="preserve">Dochód po odliczeniu kosztów </w:t>
      </w:r>
      <w:r w:rsidR="005C5584" w:rsidRPr="00742C9A">
        <w:rPr>
          <w:sz w:val="24"/>
          <w:szCs w:val="24"/>
        </w:rPr>
        <w:t>stanowił kwotę</w:t>
      </w:r>
    </w:p>
    <w:p w:rsidR="005C5584" w:rsidRDefault="007D22C9" w:rsidP="005C5584">
      <w:pPr>
        <w:ind w:firstLine="50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D568B9">
        <w:rPr>
          <w:b/>
          <w:sz w:val="24"/>
          <w:szCs w:val="24"/>
        </w:rPr>
        <w:t>89 362 356,11</w:t>
      </w:r>
      <w:r w:rsidR="00E41743">
        <w:rPr>
          <w:b/>
          <w:sz w:val="24"/>
          <w:szCs w:val="24"/>
        </w:rPr>
        <w:t xml:space="preserve"> </w:t>
      </w:r>
      <w:r w:rsidR="005C5584">
        <w:rPr>
          <w:b/>
          <w:sz w:val="24"/>
          <w:szCs w:val="24"/>
        </w:rPr>
        <w:t xml:space="preserve"> PLN</w:t>
      </w:r>
    </w:p>
    <w:p w:rsidR="007D22C9" w:rsidRPr="007D22C9" w:rsidRDefault="00CB0360" w:rsidP="00CB0360">
      <w:pPr>
        <w:pStyle w:val="Akapitzlist"/>
        <w:ind w:left="851" w:hanging="425"/>
        <w:jc w:val="both"/>
        <w:rPr>
          <w:rFonts w:cstheme="minorHAnsi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7E7CD6" w:rsidRPr="00742C9A">
        <w:rPr>
          <w:b/>
          <w:sz w:val="24"/>
          <w:szCs w:val="24"/>
        </w:rPr>
        <w:t>d/</w:t>
      </w:r>
      <w:r>
        <w:rPr>
          <w:b/>
          <w:i/>
          <w:sz w:val="24"/>
          <w:szCs w:val="24"/>
        </w:rPr>
        <w:t xml:space="preserve"> </w:t>
      </w:r>
      <w:r w:rsidR="007D22C9" w:rsidRPr="007D22C9">
        <w:rPr>
          <w:rFonts w:cstheme="minorHAnsi"/>
          <w:sz w:val="24"/>
          <w:szCs w:val="24"/>
        </w:rPr>
        <w:t xml:space="preserve">Podstawa do opodatkowania wynosiła: </w:t>
      </w:r>
      <w:r w:rsidR="00D568B9">
        <w:rPr>
          <w:rFonts w:cstheme="minorHAnsi"/>
          <w:b/>
          <w:sz w:val="24"/>
          <w:szCs w:val="24"/>
        </w:rPr>
        <w:t>1 166 994</w:t>
      </w:r>
      <w:r w:rsidR="007D22C9" w:rsidRPr="007D22C9">
        <w:rPr>
          <w:rFonts w:cstheme="minorHAnsi"/>
          <w:b/>
          <w:sz w:val="24"/>
          <w:szCs w:val="24"/>
        </w:rPr>
        <w:t xml:space="preserve"> PLN</w:t>
      </w:r>
      <w:r w:rsidR="007D22C9" w:rsidRPr="007D22C9">
        <w:rPr>
          <w:rFonts w:cstheme="minorHAnsi"/>
          <w:sz w:val="24"/>
          <w:szCs w:val="24"/>
        </w:rPr>
        <w:t xml:space="preserve"> naliczono podatek od osób prawnych  CIT 8 </w:t>
      </w:r>
      <w:r w:rsidR="00B8438A">
        <w:rPr>
          <w:rFonts w:cstheme="minorHAnsi"/>
          <w:sz w:val="24"/>
          <w:szCs w:val="24"/>
        </w:rPr>
        <w:t xml:space="preserve">za </w:t>
      </w:r>
      <w:r w:rsidR="007D22C9" w:rsidRPr="007D22C9">
        <w:rPr>
          <w:rFonts w:cstheme="minorHAnsi"/>
          <w:sz w:val="24"/>
          <w:szCs w:val="24"/>
        </w:rPr>
        <w:t>202</w:t>
      </w:r>
      <w:r w:rsidR="00D568B9">
        <w:rPr>
          <w:rFonts w:cstheme="minorHAnsi"/>
          <w:sz w:val="24"/>
          <w:szCs w:val="24"/>
        </w:rPr>
        <w:t>4</w:t>
      </w:r>
      <w:r w:rsidR="007D22C9" w:rsidRPr="007D22C9">
        <w:rPr>
          <w:rFonts w:cstheme="minorHAnsi"/>
          <w:sz w:val="24"/>
          <w:szCs w:val="24"/>
        </w:rPr>
        <w:t xml:space="preserve"> w kwocie:  </w:t>
      </w:r>
      <w:r w:rsidR="00D568B9">
        <w:rPr>
          <w:rFonts w:cstheme="minorHAnsi"/>
          <w:b/>
          <w:sz w:val="24"/>
          <w:szCs w:val="24"/>
        </w:rPr>
        <w:t>221 729</w:t>
      </w:r>
      <w:r w:rsidR="00742C9A" w:rsidRPr="00EC608A">
        <w:rPr>
          <w:rFonts w:cstheme="minorHAnsi"/>
          <w:b/>
          <w:sz w:val="24"/>
          <w:szCs w:val="24"/>
        </w:rPr>
        <w:t xml:space="preserve"> PLN</w:t>
      </w:r>
      <w:r w:rsidR="007D22C9" w:rsidRPr="007D22C9">
        <w:rPr>
          <w:rFonts w:cstheme="minorHAnsi"/>
          <w:sz w:val="24"/>
          <w:szCs w:val="24"/>
        </w:rPr>
        <w:t>.</w:t>
      </w:r>
    </w:p>
    <w:p w:rsidR="007D22C9" w:rsidRPr="007D22C9" w:rsidRDefault="007D22C9" w:rsidP="00925FAD">
      <w:pPr>
        <w:pStyle w:val="Akapitzlist"/>
        <w:ind w:left="851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Pr="007D22C9">
        <w:rPr>
          <w:rFonts w:cstheme="minorHAnsi"/>
          <w:sz w:val="24"/>
          <w:szCs w:val="24"/>
        </w:rPr>
        <w:t xml:space="preserve">Szpital płacił podatek dochodowy od osób prawnych w formie zaliczki zgodnie        </w:t>
      </w:r>
      <w:r>
        <w:rPr>
          <w:rFonts w:cstheme="minorHAnsi"/>
          <w:sz w:val="24"/>
          <w:szCs w:val="24"/>
        </w:rPr>
        <w:t xml:space="preserve">  </w:t>
      </w:r>
      <w:r w:rsidRPr="007D22C9">
        <w:rPr>
          <w:rFonts w:cstheme="minorHAnsi"/>
          <w:sz w:val="24"/>
          <w:szCs w:val="24"/>
        </w:rPr>
        <w:t xml:space="preserve"> z art. 25 ust.</w:t>
      </w:r>
      <w:r w:rsidR="00642660">
        <w:rPr>
          <w:rFonts w:cstheme="minorHAnsi"/>
          <w:sz w:val="24"/>
          <w:szCs w:val="24"/>
        </w:rPr>
        <w:t xml:space="preserve"> 6-6b</w:t>
      </w:r>
      <w:r w:rsidRPr="007D22C9">
        <w:rPr>
          <w:rFonts w:cstheme="minorHAnsi"/>
          <w:sz w:val="24"/>
          <w:szCs w:val="24"/>
        </w:rPr>
        <w:t xml:space="preserve"> ustawy </w:t>
      </w:r>
      <w:r w:rsidR="00D62CFC">
        <w:rPr>
          <w:sz w:val="24"/>
          <w:szCs w:val="24"/>
        </w:rPr>
        <w:t>z dnia 15 lutego 1992 r. o podatku dochodowym od osób prawnych</w:t>
      </w:r>
      <w:r w:rsidR="00D62CFC" w:rsidRPr="00724E7E">
        <w:rPr>
          <w:sz w:val="24"/>
          <w:szCs w:val="24"/>
        </w:rPr>
        <w:t xml:space="preserve"> </w:t>
      </w:r>
      <w:r w:rsidRPr="007D22C9">
        <w:rPr>
          <w:rFonts w:cstheme="minorHAnsi"/>
          <w:sz w:val="24"/>
          <w:szCs w:val="24"/>
        </w:rPr>
        <w:t xml:space="preserve">miesięcznie kwotę: </w:t>
      </w:r>
      <w:r w:rsidR="00D568B9" w:rsidRPr="00D568B9">
        <w:rPr>
          <w:rFonts w:cstheme="minorHAnsi"/>
          <w:b/>
          <w:i/>
          <w:sz w:val="24"/>
          <w:szCs w:val="24"/>
        </w:rPr>
        <w:t>10 731</w:t>
      </w:r>
      <w:r w:rsidRPr="0047267C">
        <w:rPr>
          <w:rFonts w:cstheme="minorHAnsi"/>
          <w:i/>
          <w:sz w:val="24"/>
          <w:szCs w:val="24"/>
        </w:rPr>
        <w:t xml:space="preserve"> PLN</w:t>
      </w:r>
      <w:r w:rsidRPr="007D22C9">
        <w:rPr>
          <w:rFonts w:cstheme="minorHAnsi"/>
          <w:sz w:val="24"/>
          <w:szCs w:val="24"/>
        </w:rPr>
        <w:t xml:space="preserve">, zapłacona kwota w formie zaliczek </w:t>
      </w:r>
      <w:r w:rsidR="00D62CFC">
        <w:rPr>
          <w:rFonts w:cstheme="minorHAnsi"/>
          <w:sz w:val="24"/>
          <w:szCs w:val="24"/>
        </w:rPr>
        <w:t xml:space="preserve">        </w:t>
      </w:r>
      <w:r w:rsidR="00D568B9">
        <w:rPr>
          <w:rFonts w:cstheme="minorHAnsi"/>
          <w:b/>
          <w:sz w:val="24"/>
          <w:szCs w:val="24"/>
        </w:rPr>
        <w:t>128 772</w:t>
      </w:r>
      <w:r w:rsidR="00742C9A" w:rsidRPr="00D62CFC">
        <w:rPr>
          <w:rFonts w:cstheme="minorHAnsi"/>
          <w:b/>
          <w:sz w:val="24"/>
          <w:szCs w:val="24"/>
        </w:rPr>
        <w:t xml:space="preserve"> </w:t>
      </w:r>
      <w:r w:rsidRPr="00D62CFC">
        <w:rPr>
          <w:rFonts w:cstheme="minorHAnsi"/>
          <w:b/>
          <w:sz w:val="24"/>
          <w:szCs w:val="24"/>
        </w:rPr>
        <w:t>PLN.</w:t>
      </w:r>
    </w:p>
    <w:p w:rsidR="000C26CE" w:rsidRPr="00742C9A" w:rsidRDefault="007D22C9" w:rsidP="00925FAD">
      <w:pPr>
        <w:pStyle w:val="Akapitzlist"/>
        <w:ind w:left="851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Pr="007D22C9">
        <w:rPr>
          <w:rFonts w:cstheme="minorHAnsi"/>
          <w:sz w:val="24"/>
          <w:szCs w:val="24"/>
        </w:rPr>
        <w:t xml:space="preserve">Różnica w kwocie: </w:t>
      </w:r>
      <w:r w:rsidR="00D568B9">
        <w:rPr>
          <w:rFonts w:cstheme="minorHAnsi"/>
          <w:b/>
          <w:sz w:val="24"/>
          <w:szCs w:val="24"/>
        </w:rPr>
        <w:t>92 957</w:t>
      </w:r>
      <w:r w:rsidRPr="007D22C9">
        <w:rPr>
          <w:rFonts w:cstheme="minorHAnsi"/>
          <w:b/>
          <w:sz w:val="24"/>
          <w:szCs w:val="24"/>
        </w:rPr>
        <w:t xml:space="preserve"> PLN</w:t>
      </w:r>
      <w:r w:rsidRPr="007D22C9">
        <w:rPr>
          <w:rFonts w:cstheme="minorHAnsi"/>
          <w:sz w:val="24"/>
          <w:szCs w:val="24"/>
        </w:rPr>
        <w:t xml:space="preserve"> została zapłacona w I  kwartale 202</w:t>
      </w:r>
      <w:r w:rsidR="00D568B9">
        <w:rPr>
          <w:rFonts w:cstheme="minorHAnsi"/>
          <w:sz w:val="24"/>
          <w:szCs w:val="24"/>
        </w:rPr>
        <w:t>5</w:t>
      </w:r>
      <w:r w:rsidRPr="007D22C9">
        <w:rPr>
          <w:rFonts w:cstheme="minorHAnsi"/>
          <w:sz w:val="24"/>
          <w:szCs w:val="24"/>
        </w:rPr>
        <w:t xml:space="preserve"> roku zgodnie ze złożonym CIT 8 za 202</w:t>
      </w:r>
      <w:r w:rsidR="00D568B9">
        <w:rPr>
          <w:rFonts w:cstheme="minorHAnsi"/>
          <w:sz w:val="24"/>
          <w:szCs w:val="24"/>
        </w:rPr>
        <w:t>4</w:t>
      </w:r>
      <w:r w:rsidRPr="007D22C9">
        <w:rPr>
          <w:rFonts w:cstheme="minorHAnsi"/>
          <w:sz w:val="24"/>
          <w:szCs w:val="24"/>
        </w:rPr>
        <w:t xml:space="preserve"> rok.</w:t>
      </w:r>
    </w:p>
    <w:p w:rsidR="007E7CD6" w:rsidRPr="00E66665" w:rsidRDefault="00887749" w:rsidP="007E7CD6">
      <w:pPr>
        <w:ind w:left="502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CIT - </w:t>
      </w:r>
      <w:r w:rsidR="007E7CD6" w:rsidRPr="00E66665">
        <w:rPr>
          <w:b/>
          <w:sz w:val="24"/>
          <w:szCs w:val="24"/>
          <w:u w:val="single"/>
        </w:rPr>
        <w:t>8/O</w:t>
      </w:r>
      <w:r w:rsidR="007E7CD6">
        <w:rPr>
          <w:sz w:val="24"/>
          <w:szCs w:val="24"/>
          <w:u w:val="single"/>
        </w:rPr>
        <w:t xml:space="preserve"> –</w:t>
      </w:r>
      <w:r w:rsidR="007E7CD6" w:rsidRPr="00E66665">
        <w:rPr>
          <w:sz w:val="24"/>
          <w:szCs w:val="24"/>
          <w:u w:val="single"/>
        </w:rPr>
        <w:t xml:space="preserve"> </w:t>
      </w:r>
      <w:r w:rsidR="007E7CD6">
        <w:rPr>
          <w:b/>
          <w:i/>
          <w:sz w:val="24"/>
          <w:szCs w:val="24"/>
          <w:u w:val="single"/>
        </w:rPr>
        <w:t>informacja</w:t>
      </w:r>
      <w:r w:rsidR="007E7CD6" w:rsidRPr="00E66665">
        <w:rPr>
          <w:b/>
          <w:i/>
          <w:sz w:val="24"/>
          <w:szCs w:val="24"/>
          <w:u w:val="single"/>
        </w:rPr>
        <w:t xml:space="preserve"> o odliczeniach od dochodu i od podatku oraz o dochodach   (przychodach) wolnych od podatku</w:t>
      </w:r>
    </w:p>
    <w:p w:rsidR="007E7CD6" w:rsidRPr="00724E7E" w:rsidRDefault="007E7CD6" w:rsidP="007E7CD6">
      <w:pPr>
        <w:ind w:firstLine="502"/>
        <w:jc w:val="both"/>
        <w:rPr>
          <w:sz w:val="24"/>
          <w:szCs w:val="24"/>
        </w:rPr>
      </w:pPr>
      <w:r w:rsidRPr="00724E7E">
        <w:rPr>
          <w:sz w:val="24"/>
          <w:szCs w:val="24"/>
        </w:rPr>
        <w:t xml:space="preserve">Dochody (przychody) wolne od podatku wynosiły  </w:t>
      </w:r>
      <w:r w:rsidR="009205E7">
        <w:rPr>
          <w:b/>
          <w:sz w:val="24"/>
          <w:szCs w:val="24"/>
        </w:rPr>
        <w:t>88 195 361,72</w:t>
      </w:r>
      <w:r w:rsidRPr="00724E7E">
        <w:rPr>
          <w:b/>
          <w:sz w:val="24"/>
          <w:szCs w:val="24"/>
        </w:rPr>
        <w:t xml:space="preserve"> PLN</w:t>
      </w:r>
      <w:r w:rsidRPr="00724E7E">
        <w:rPr>
          <w:sz w:val="24"/>
          <w:szCs w:val="24"/>
        </w:rPr>
        <w:t xml:space="preserve">  z tego:</w:t>
      </w:r>
    </w:p>
    <w:p w:rsidR="007E7CD6" w:rsidRDefault="009205E7" w:rsidP="007E7CD6">
      <w:pPr>
        <w:ind w:left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49 561 778,67</w:t>
      </w:r>
      <w:r w:rsidR="007E7CD6" w:rsidRPr="00724E7E">
        <w:rPr>
          <w:b/>
          <w:sz w:val="24"/>
          <w:szCs w:val="24"/>
        </w:rPr>
        <w:t xml:space="preserve"> PLN </w:t>
      </w:r>
      <w:r w:rsidR="00812541">
        <w:rPr>
          <w:b/>
          <w:sz w:val="24"/>
          <w:szCs w:val="24"/>
        </w:rPr>
        <w:t>-</w:t>
      </w:r>
      <w:r w:rsidR="007E7CD6" w:rsidRPr="00724E7E">
        <w:rPr>
          <w:sz w:val="24"/>
          <w:szCs w:val="24"/>
        </w:rPr>
        <w:t xml:space="preserve"> na podstawie art.</w:t>
      </w:r>
      <w:r w:rsidR="009B2EDD">
        <w:rPr>
          <w:sz w:val="24"/>
          <w:szCs w:val="24"/>
        </w:rPr>
        <w:t xml:space="preserve"> </w:t>
      </w:r>
      <w:r w:rsidR="007E7CD6" w:rsidRPr="00724E7E">
        <w:rPr>
          <w:sz w:val="24"/>
          <w:szCs w:val="24"/>
        </w:rPr>
        <w:t>17 ust. 1 pkt 4 ustawy</w:t>
      </w:r>
      <w:r w:rsidR="007E7CD6">
        <w:rPr>
          <w:sz w:val="24"/>
          <w:szCs w:val="24"/>
        </w:rPr>
        <w:t xml:space="preserve"> z dnia 15 lutego 1992 r.                   o podatku dochodowym od osób prawnych,</w:t>
      </w:r>
      <w:r w:rsidR="007E7CD6" w:rsidRPr="00724E7E">
        <w:rPr>
          <w:sz w:val="24"/>
          <w:szCs w:val="24"/>
        </w:rPr>
        <w:t xml:space="preserve"> przeznaczono na cele statutowe. Szpital jest podmiotem leczniczym prowadzonym w formie samodzielnego publicznego zakładu opieki zdrowotnej. Wykonuje działalność leczniczą w zakresie świadczeń </w:t>
      </w:r>
      <w:r w:rsidR="007E7CD6" w:rsidRPr="00724E7E">
        <w:rPr>
          <w:sz w:val="24"/>
          <w:szCs w:val="24"/>
        </w:rPr>
        <w:lastRenderedPageBreak/>
        <w:t>zdrowotnych dlatego też zgod</w:t>
      </w:r>
      <w:r w:rsidR="007E7CD6">
        <w:rPr>
          <w:sz w:val="24"/>
          <w:szCs w:val="24"/>
        </w:rPr>
        <w:t>nie z art. 17 ust.1 pkt 4 ustawy o podatku dochodowym od osób prawnych</w:t>
      </w:r>
      <w:r w:rsidR="007E7CD6" w:rsidRPr="00724E7E">
        <w:rPr>
          <w:sz w:val="24"/>
          <w:szCs w:val="24"/>
        </w:rPr>
        <w:t xml:space="preserve"> korzysta ze zwolnienia przeznaczając dochód na cele statutowe.</w:t>
      </w:r>
    </w:p>
    <w:p w:rsidR="00314960" w:rsidRDefault="009205E7" w:rsidP="00314960">
      <w:pPr>
        <w:ind w:left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2 886 475,38</w:t>
      </w:r>
      <w:r w:rsidR="00314960" w:rsidRPr="00721466">
        <w:rPr>
          <w:b/>
          <w:sz w:val="24"/>
          <w:szCs w:val="24"/>
        </w:rPr>
        <w:t xml:space="preserve"> PLN </w:t>
      </w:r>
      <w:r w:rsidR="00314960" w:rsidRPr="00721466">
        <w:rPr>
          <w:sz w:val="24"/>
          <w:szCs w:val="24"/>
        </w:rPr>
        <w:t xml:space="preserve">- na podstawie art. 17 ust. 1 pkt </w:t>
      </w:r>
      <w:r w:rsidR="00761A97" w:rsidRPr="00721466">
        <w:rPr>
          <w:sz w:val="24"/>
          <w:szCs w:val="24"/>
        </w:rPr>
        <w:t>21</w:t>
      </w:r>
      <w:r w:rsidR="00314960" w:rsidRPr="00721466">
        <w:rPr>
          <w:sz w:val="24"/>
          <w:szCs w:val="24"/>
        </w:rPr>
        <w:t xml:space="preserve"> ustawy z dnia 15 lutego 1992 r. o podatku dochodowym od osób prawnych – dotacje</w:t>
      </w:r>
      <w:r w:rsidR="00F41CCC" w:rsidRPr="00721466">
        <w:rPr>
          <w:sz w:val="24"/>
          <w:szCs w:val="24"/>
        </w:rPr>
        <w:t>, subwencje, dopłaty i inne nieodpłatne świadczenia – wolne od podatku</w:t>
      </w:r>
      <w:r w:rsidR="00314960" w:rsidRPr="00721466">
        <w:rPr>
          <w:sz w:val="24"/>
          <w:szCs w:val="24"/>
        </w:rPr>
        <w:t>.</w:t>
      </w:r>
      <w:r w:rsidR="00314960" w:rsidRPr="00724E7E">
        <w:rPr>
          <w:sz w:val="24"/>
          <w:szCs w:val="24"/>
        </w:rPr>
        <w:t xml:space="preserve"> </w:t>
      </w:r>
    </w:p>
    <w:p w:rsidR="00314960" w:rsidRPr="00724E7E" w:rsidRDefault="00314960" w:rsidP="007E7CD6">
      <w:pPr>
        <w:ind w:left="502"/>
        <w:jc w:val="both"/>
        <w:rPr>
          <w:sz w:val="24"/>
          <w:szCs w:val="24"/>
        </w:rPr>
      </w:pPr>
    </w:p>
    <w:p w:rsidR="007E7CD6" w:rsidRDefault="009205E7" w:rsidP="007E7CD6">
      <w:pPr>
        <w:ind w:left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5 625 563,89</w:t>
      </w:r>
      <w:r w:rsidR="00D51EFD">
        <w:rPr>
          <w:b/>
          <w:sz w:val="24"/>
          <w:szCs w:val="24"/>
        </w:rPr>
        <w:t xml:space="preserve"> </w:t>
      </w:r>
      <w:r w:rsidR="007E7CD6" w:rsidRPr="00724E7E">
        <w:rPr>
          <w:b/>
          <w:sz w:val="24"/>
          <w:szCs w:val="24"/>
        </w:rPr>
        <w:t>PLN</w:t>
      </w:r>
      <w:r w:rsidR="00812541">
        <w:rPr>
          <w:b/>
          <w:sz w:val="24"/>
          <w:szCs w:val="24"/>
        </w:rPr>
        <w:t xml:space="preserve"> </w:t>
      </w:r>
      <w:r w:rsidR="007E7CD6" w:rsidRPr="00724E7E">
        <w:rPr>
          <w:sz w:val="24"/>
          <w:szCs w:val="24"/>
        </w:rPr>
        <w:t>- wolne od podatku na podstawie art. 17 ust. 1 pkt 47 ustawy</w:t>
      </w:r>
      <w:r w:rsidR="007E7CD6">
        <w:rPr>
          <w:sz w:val="24"/>
          <w:szCs w:val="24"/>
        </w:rPr>
        <w:t xml:space="preserve"> z dnia 15 lutego 1992 r. o podatku dochodowym od osób prawnych</w:t>
      </w:r>
      <w:r w:rsidR="007E7CD6" w:rsidRPr="00724E7E">
        <w:rPr>
          <w:sz w:val="24"/>
          <w:szCs w:val="24"/>
        </w:rPr>
        <w:t xml:space="preserve"> – dotacje otrzymane</w:t>
      </w:r>
      <w:r w:rsidR="007E7CD6">
        <w:rPr>
          <w:sz w:val="24"/>
          <w:szCs w:val="24"/>
        </w:rPr>
        <w:t xml:space="preserve">                         </w:t>
      </w:r>
      <w:r w:rsidR="007E7CD6" w:rsidRPr="00724E7E">
        <w:rPr>
          <w:sz w:val="24"/>
          <w:szCs w:val="24"/>
        </w:rPr>
        <w:t xml:space="preserve"> z budżetu państwa lub jednostek samorządu terytorialnego. </w:t>
      </w:r>
    </w:p>
    <w:p w:rsidR="007E7CD6" w:rsidRPr="00CD2A36" w:rsidRDefault="009205E7" w:rsidP="00052E5A">
      <w:pPr>
        <w:ind w:left="426"/>
        <w:jc w:val="both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30 121 543,78</w:t>
      </w:r>
      <w:r w:rsidR="00812541" w:rsidRPr="00812541">
        <w:rPr>
          <w:rFonts w:cstheme="minorHAnsi"/>
          <w:b/>
          <w:sz w:val="24"/>
          <w:szCs w:val="24"/>
        </w:rPr>
        <w:t xml:space="preserve"> PLN</w:t>
      </w:r>
      <w:r w:rsidR="00812541" w:rsidRPr="00812541">
        <w:rPr>
          <w:rFonts w:cstheme="minorHAnsi"/>
          <w:sz w:val="24"/>
          <w:szCs w:val="24"/>
        </w:rPr>
        <w:t xml:space="preserve"> </w:t>
      </w:r>
      <w:r w:rsidR="00812541">
        <w:rPr>
          <w:rFonts w:cstheme="minorHAnsi"/>
          <w:sz w:val="24"/>
          <w:szCs w:val="24"/>
        </w:rPr>
        <w:t>-</w:t>
      </w:r>
      <w:r w:rsidR="00812541" w:rsidRPr="00812541">
        <w:rPr>
          <w:rFonts w:cstheme="minorHAnsi"/>
          <w:sz w:val="24"/>
          <w:szCs w:val="24"/>
        </w:rPr>
        <w:t xml:space="preserve"> dochody z tytułu środków finansowych otrzymanych przez uczestnika projektu, wolne od podatku na podstawie art. 17 ust. 1 pkt 53 ustawy </w:t>
      </w:r>
      <w:r w:rsidR="00812541">
        <w:rPr>
          <w:sz w:val="24"/>
          <w:szCs w:val="24"/>
        </w:rPr>
        <w:t>z dnia 15 lutego 1992 r. o pod</w:t>
      </w:r>
      <w:r w:rsidR="00734B3E">
        <w:rPr>
          <w:sz w:val="24"/>
          <w:szCs w:val="24"/>
        </w:rPr>
        <w:t>atku dochodowym od osób prawnych</w:t>
      </w:r>
      <w:r w:rsidR="00052E5A">
        <w:rPr>
          <w:sz w:val="24"/>
          <w:szCs w:val="24"/>
        </w:rPr>
        <w:t>.</w:t>
      </w:r>
    </w:p>
    <w:p w:rsidR="007E7CD6" w:rsidRDefault="007E7CD6" w:rsidP="00D51EFD">
      <w:pPr>
        <w:ind w:left="502"/>
        <w:jc w:val="both"/>
        <w:rPr>
          <w:b/>
          <w:i/>
          <w:sz w:val="24"/>
          <w:szCs w:val="24"/>
        </w:rPr>
      </w:pPr>
      <w:r w:rsidRPr="00010553">
        <w:rPr>
          <w:b/>
          <w:i/>
          <w:sz w:val="24"/>
          <w:szCs w:val="24"/>
          <w:u w:val="single"/>
        </w:rPr>
        <w:t>Dane o dochodach wolnych</w:t>
      </w:r>
      <w:r w:rsidRPr="00010553">
        <w:rPr>
          <w:b/>
          <w:i/>
          <w:sz w:val="24"/>
          <w:szCs w:val="24"/>
        </w:rPr>
        <w:t xml:space="preserve"> </w:t>
      </w:r>
      <w:r w:rsidRPr="00010553">
        <w:rPr>
          <w:sz w:val="24"/>
          <w:szCs w:val="24"/>
        </w:rPr>
        <w:t>od podatku zgodnie z art. 17 ust. 1 ustawy  o podatku dochodowym od osób prawnych</w:t>
      </w:r>
      <w:r w:rsidR="00E546AB" w:rsidRPr="00010553">
        <w:rPr>
          <w:sz w:val="24"/>
          <w:szCs w:val="24"/>
        </w:rPr>
        <w:t>:</w:t>
      </w:r>
      <w:r w:rsidR="00B9163F" w:rsidRPr="00010553">
        <w:rPr>
          <w:sz w:val="24"/>
          <w:szCs w:val="24"/>
        </w:rPr>
        <w:t xml:space="preserve"> dochody przeznczone w 100% na cele statutowe.</w:t>
      </w:r>
    </w:p>
    <w:p w:rsidR="007E7CD6" w:rsidRPr="000D2B92" w:rsidRDefault="007E7CD6" w:rsidP="007E7CD6">
      <w:pPr>
        <w:ind w:left="607"/>
        <w:jc w:val="both"/>
        <w:rPr>
          <w:b/>
          <w:i/>
          <w:sz w:val="24"/>
          <w:szCs w:val="24"/>
        </w:rPr>
      </w:pPr>
      <w:r w:rsidRPr="00541111">
        <w:rPr>
          <w:b/>
          <w:i/>
          <w:sz w:val="24"/>
          <w:szCs w:val="24"/>
          <w:u w:val="single"/>
        </w:rPr>
        <w:t>CIT/D - informacja podatnika podatku dochodowego od osób prawnych                                           o    otrzymanych/przekazanych darowiznach</w:t>
      </w:r>
    </w:p>
    <w:p w:rsidR="007E7CD6" w:rsidRDefault="007E7CD6" w:rsidP="00891227">
      <w:pPr>
        <w:ind w:left="607"/>
        <w:jc w:val="both"/>
        <w:rPr>
          <w:sz w:val="24"/>
          <w:szCs w:val="24"/>
        </w:rPr>
      </w:pPr>
      <w:r>
        <w:rPr>
          <w:sz w:val="24"/>
          <w:szCs w:val="24"/>
        </w:rPr>
        <w:t>Szpital uzyskał darowizny  od organizacji pożytku publicznego  w k</w:t>
      </w:r>
      <w:r w:rsidR="007A5269">
        <w:rPr>
          <w:sz w:val="24"/>
          <w:szCs w:val="24"/>
        </w:rPr>
        <w:t xml:space="preserve">wocie               </w:t>
      </w:r>
      <w:r w:rsidR="0057132A">
        <w:rPr>
          <w:b/>
          <w:sz w:val="24"/>
          <w:szCs w:val="24"/>
        </w:rPr>
        <w:t>2 865 387,30</w:t>
      </w:r>
      <w:r w:rsidRPr="00A93342">
        <w:rPr>
          <w:b/>
          <w:sz w:val="24"/>
          <w:szCs w:val="24"/>
        </w:rPr>
        <w:t xml:space="preserve"> PLN</w:t>
      </w:r>
      <w:r>
        <w:rPr>
          <w:sz w:val="24"/>
          <w:szCs w:val="24"/>
        </w:rPr>
        <w:t xml:space="preserve">. Wykaz darczyńców znajduje się  na stronie </w:t>
      </w:r>
      <w:hyperlink r:id="rId9" w:history="1">
        <w:r w:rsidR="002361F2" w:rsidRPr="008003BC">
          <w:rPr>
            <w:rStyle w:val="Hipercze"/>
            <w:sz w:val="24"/>
            <w:szCs w:val="24"/>
          </w:rPr>
          <w:t>www.bip.wszz.torun.pl</w:t>
        </w:r>
      </w:hyperlink>
      <w:r>
        <w:rPr>
          <w:rStyle w:val="Hipercze"/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</w:t>
      </w:r>
      <w:r w:rsidR="002361F2">
        <w:rPr>
          <w:sz w:val="24"/>
          <w:szCs w:val="24"/>
        </w:rPr>
        <w:t xml:space="preserve">w zakładce </w:t>
      </w:r>
      <w:r>
        <w:rPr>
          <w:sz w:val="24"/>
          <w:szCs w:val="24"/>
        </w:rPr>
        <w:t>Darowizny</w:t>
      </w:r>
      <w:r w:rsidR="002361F2">
        <w:rPr>
          <w:sz w:val="24"/>
          <w:szCs w:val="24"/>
        </w:rPr>
        <w:t xml:space="preserve"> od organizacji pożytku publicznego</w:t>
      </w:r>
      <w:r>
        <w:rPr>
          <w:sz w:val="24"/>
          <w:szCs w:val="24"/>
        </w:rPr>
        <w:t>.</w:t>
      </w:r>
    </w:p>
    <w:p w:rsidR="007E7CD6" w:rsidRPr="00CD2A36" w:rsidRDefault="007E7CD6" w:rsidP="007E7CD6">
      <w:pPr>
        <w:pStyle w:val="Akapitzlist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CD2A36">
        <w:rPr>
          <w:b/>
          <w:sz w:val="28"/>
          <w:szCs w:val="28"/>
        </w:rPr>
        <w:t>Podatek o towarów i usług – JPK_ VAT</w:t>
      </w:r>
    </w:p>
    <w:p w:rsidR="007E7CD6" w:rsidRDefault="007E7CD6" w:rsidP="007E7CD6">
      <w:pPr>
        <w:ind w:left="502"/>
        <w:jc w:val="both"/>
        <w:rPr>
          <w:sz w:val="24"/>
          <w:szCs w:val="24"/>
        </w:rPr>
      </w:pPr>
      <w:r>
        <w:rPr>
          <w:sz w:val="24"/>
          <w:szCs w:val="24"/>
        </w:rPr>
        <w:t>Szpital jest czynny podatnikiem podatku VAT i ma obowiązek przekazywania co miesiąc w pliku JPK_VAT informacji o wszystkich dokonanych transakcjach zakupu i sprzedaży, które zawarte są w rejestrze zakupu i sprzedaży. Dokument JPK przekazywany jest elektronicznie do 25 –ego każdego miesiąca do Ministerstwa Finansów.</w:t>
      </w:r>
    </w:p>
    <w:p w:rsidR="000C77D3" w:rsidRDefault="000C77D3" w:rsidP="007E7CD6">
      <w:pPr>
        <w:ind w:left="502"/>
        <w:jc w:val="both"/>
        <w:rPr>
          <w:sz w:val="24"/>
          <w:szCs w:val="24"/>
        </w:rPr>
      </w:pPr>
      <w:r w:rsidRPr="00E73558">
        <w:rPr>
          <w:sz w:val="24"/>
          <w:szCs w:val="24"/>
        </w:rPr>
        <w:t>Szpital składał w ciągu roku korekty JPK_VAT, będące efektem opóźnienia w otrzymywaniu dokumentacji źródłowej stanowiącej podstawę terminowego i prawidłowego rozliczenia podatkowego.</w:t>
      </w:r>
    </w:p>
    <w:p w:rsidR="007E7CD6" w:rsidRDefault="007E7CD6" w:rsidP="007E7CD6">
      <w:pPr>
        <w:ind w:left="502"/>
        <w:jc w:val="both"/>
        <w:rPr>
          <w:sz w:val="24"/>
          <w:szCs w:val="24"/>
        </w:rPr>
      </w:pPr>
      <w:r>
        <w:rPr>
          <w:sz w:val="24"/>
          <w:szCs w:val="24"/>
        </w:rPr>
        <w:t>Podstawową czynnością Szpitala są usługi w zakresie ochrony zdrowia i profilaktyki zwolnione z VAT na podstawie art. 43 ust. 1 pkt 18 ustawy o podatku od towarów i usług w związku z którym nie przysługuje prawo do odliczenia VAT naliczonego.</w:t>
      </w:r>
    </w:p>
    <w:p w:rsidR="007E7CD6" w:rsidRDefault="007E7CD6" w:rsidP="007E7CD6">
      <w:pPr>
        <w:ind w:left="502"/>
        <w:jc w:val="both"/>
        <w:rPr>
          <w:sz w:val="24"/>
          <w:szCs w:val="24"/>
        </w:rPr>
      </w:pPr>
      <w:r>
        <w:rPr>
          <w:sz w:val="24"/>
          <w:szCs w:val="24"/>
        </w:rPr>
        <w:t>Szpital w ramach wykonywanej działalności wykonuje czynności opodatkowane podatkiem od towarów i usług oraz zwolnione od opodatkowania tym podatkiem.</w:t>
      </w:r>
    </w:p>
    <w:p w:rsidR="000C77D3" w:rsidRDefault="007E7CD6" w:rsidP="00E45BB8">
      <w:pPr>
        <w:ind w:left="50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Kwalifikacja podatku naliczonego następuje w trakcie kontroli fa</w:t>
      </w:r>
      <w:r w:rsidR="00D94C39">
        <w:rPr>
          <w:sz w:val="24"/>
          <w:szCs w:val="24"/>
        </w:rPr>
        <w:t>ktur zakupowych przez Dział Księ</w:t>
      </w:r>
      <w:r>
        <w:rPr>
          <w:sz w:val="24"/>
          <w:szCs w:val="24"/>
        </w:rPr>
        <w:t>gowości. Jeżeli czynność jest związana ze sprzedażą opodatkowaną i możliwa jest bezpośrednia alokacja tzn. z jaką działalnością  jest związany zakup to następuje pełne prawo do odliczenia podatku naliczonego  przy nabyciu towarów i usług.</w:t>
      </w:r>
    </w:p>
    <w:p w:rsidR="00721466" w:rsidRDefault="00721466" w:rsidP="007E7CD6">
      <w:pPr>
        <w:ind w:firstLine="502"/>
        <w:jc w:val="both"/>
        <w:rPr>
          <w:b/>
          <w:i/>
          <w:sz w:val="24"/>
          <w:szCs w:val="24"/>
        </w:rPr>
      </w:pPr>
    </w:p>
    <w:p w:rsidR="001C3335" w:rsidRPr="00721466" w:rsidRDefault="007E7CD6" w:rsidP="00721466">
      <w:pPr>
        <w:ind w:firstLine="502"/>
        <w:jc w:val="both"/>
        <w:rPr>
          <w:b/>
          <w:i/>
          <w:sz w:val="24"/>
          <w:szCs w:val="24"/>
        </w:rPr>
      </w:pPr>
      <w:r w:rsidRPr="00CD2A36">
        <w:rPr>
          <w:b/>
          <w:i/>
          <w:sz w:val="24"/>
          <w:szCs w:val="24"/>
        </w:rPr>
        <w:t>Szpital wywiązał się z obowiązku ustawowego terminu przekazywania informacji.</w:t>
      </w:r>
    </w:p>
    <w:p w:rsidR="007E7CD6" w:rsidRDefault="007E7CD6" w:rsidP="007E7CD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 informacji przekazywanych co miesiąc wynika, że w</w:t>
      </w:r>
      <w:r w:rsidR="00E77321">
        <w:rPr>
          <w:sz w:val="24"/>
          <w:szCs w:val="24"/>
        </w:rPr>
        <w:t xml:space="preserve"> roku 202</w:t>
      </w:r>
      <w:r w:rsidR="001A3A64">
        <w:rPr>
          <w:sz w:val="24"/>
          <w:szCs w:val="24"/>
        </w:rPr>
        <w:t>4</w:t>
      </w:r>
      <w:r w:rsidRPr="00A3052F">
        <w:rPr>
          <w:sz w:val="24"/>
          <w:szCs w:val="24"/>
        </w:rPr>
        <w:t xml:space="preserve"> </w:t>
      </w:r>
      <w:r w:rsidR="00E77321">
        <w:rPr>
          <w:sz w:val="24"/>
          <w:szCs w:val="24"/>
        </w:rPr>
        <w:t xml:space="preserve">w deklaracji i pliku JPK _V7M </w:t>
      </w:r>
      <w:r>
        <w:rPr>
          <w:sz w:val="24"/>
          <w:szCs w:val="24"/>
        </w:rPr>
        <w:t xml:space="preserve"> wykazano:</w:t>
      </w:r>
    </w:p>
    <w:p w:rsidR="007E7CD6" w:rsidRPr="00DB312E" w:rsidRDefault="007E7CD6" w:rsidP="007E7CD6">
      <w:pPr>
        <w:pStyle w:val="Akapitzlist"/>
        <w:numPr>
          <w:ilvl w:val="1"/>
          <w:numId w:val="1"/>
        </w:numPr>
        <w:rPr>
          <w:b/>
          <w:i/>
          <w:sz w:val="24"/>
          <w:szCs w:val="24"/>
        </w:rPr>
      </w:pPr>
      <w:r w:rsidRPr="00DB312E">
        <w:rPr>
          <w:b/>
          <w:i/>
          <w:sz w:val="24"/>
          <w:szCs w:val="24"/>
        </w:rPr>
        <w:t>Rozliczenia podatku należnego</w:t>
      </w:r>
    </w:p>
    <w:p w:rsidR="007E7CD6" w:rsidRPr="000D2B92" w:rsidRDefault="007E7CD6" w:rsidP="007E7CD6">
      <w:pPr>
        <w:ind w:left="36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a/ </w:t>
      </w:r>
      <w:r w:rsidRPr="000D2B92">
        <w:rPr>
          <w:sz w:val="24"/>
          <w:szCs w:val="24"/>
        </w:rPr>
        <w:t xml:space="preserve"> Dostawa towarów oraz świadczenie usług  na terytorium kraju -  sprzedaż zwolniona    </w:t>
      </w:r>
      <w:r w:rsidR="001A3A64">
        <w:rPr>
          <w:b/>
          <w:i/>
          <w:sz w:val="24"/>
          <w:szCs w:val="24"/>
        </w:rPr>
        <w:t>683 192 277</w:t>
      </w:r>
      <w:r w:rsidRPr="000D2B92">
        <w:rPr>
          <w:b/>
          <w:i/>
          <w:sz w:val="24"/>
          <w:szCs w:val="24"/>
        </w:rPr>
        <w:t xml:space="preserve"> PLN</w:t>
      </w:r>
    </w:p>
    <w:p w:rsidR="007E7CD6" w:rsidRPr="000D2B92" w:rsidRDefault="007E7CD6" w:rsidP="007E7CD6">
      <w:pPr>
        <w:ind w:left="360"/>
        <w:jc w:val="both"/>
        <w:rPr>
          <w:b/>
          <w:i/>
          <w:sz w:val="20"/>
          <w:szCs w:val="20"/>
        </w:rPr>
      </w:pPr>
      <w:r>
        <w:rPr>
          <w:sz w:val="24"/>
          <w:szCs w:val="24"/>
        </w:rPr>
        <w:t xml:space="preserve">b/ </w:t>
      </w:r>
      <w:r w:rsidRPr="000D2B92">
        <w:rPr>
          <w:sz w:val="24"/>
          <w:szCs w:val="24"/>
        </w:rPr>
        <w:t xml:space="preserve">Dostawa towarów oraz świadczenie usług poza terytorium  kraju </w:t>
      </w:r>
      <w:r w:rsidR="0077452B">
        <w:rPr>
          <w:b/>
          <w:i/>
          <w:sz w:val="24"/>
          <w:szCs w:val="24"/>
        </w:rPr>
        <w:t>215 935</w:t>
      </w:r>
      <w:r w:rsidRPr="000D2B92">
        <w:rPr>
          <w:b/>
          <w:i/>
          <w:sz w:val="24"/>
          <w:szCs w:val="24"/>
        </w:rPr>
        <w:t xml:space="preserve"> PLN</w:t>
      </w:r>
      <w:r w:rsidRPr="000D2B92">
        <w:rPr>
          <w:sz w:val="24"/>
          <w:szCs w:val="24"/>
        </w:rPr>
        <w:t xml:space="preserve"> w tym </w:t>
      </w:r>
      <w:r>
        <w:rPr>
          <w:sz w:val="24"/>
          <w:szCs w:val="24"/>
        </w:rPr>
        <w:t xml:space="preserve">                </w:t>
      </w:r>
      <w:r w:rsidRPr="000D2B92">
        <w:rPr>
          <w:sz w:val="24"/>
          <w:szCs w:val="24"/>
        </w:rPr>
        <w:t xml:space="preserve">w Unii Europejskiej – </w:t>
      </w:r>
      <w:r w:rsidR="0077452B">
        <w:rPr>
          <w:b/>
          <w:i/>
          <w:sz w:val="24"/>
          <w:szCs w:val="24"/>
        </w:rPr>
        <w:t>14 868</w:t>
      </w:r>
      <w:r w:rsidRPr="000D2B92">
        <w:rPr>
          <w:b/>
          <w:i/>
          <w:sz w:val="24"/>
          <w:szCs w:val="24"/>
        </w:rPr>
        <w:t xml:space="preserve"> PLN</w:t>
      </w:r>
      <w:r w:rsidRPr="000D2B92">
        <w:rPr>
          <w:sz w:val="24"/>
          <w:szCs w:val="24"/>
        </w:rPr>
        <w:t xml:space="preserve"> ( </w:t>
      </w:r>
      <w:r w:rsidRPr="000D2B92">
        <w:rPr>
          <w:b/>
          <w:i/>
          <w:sz w:val="20"/>
          <w:szCs w:val="20"/>
        </w:rPr>
        <w:t>zobowiązanym do zapłaty podatku od wartości dodanej jest usługobiorca – art.100 ust. 1 pkt 4 ustawy</w:t>
      </w:r>
      <w:r>
        <w:rPr>
          <w:b/>
          <w:i/>
          <w:sz w:val="20"/>
          <w:szCs w:val="20"/>
        </w:rPr>
        <w:t xml:space="preserve"> o podatku od towarów i usług</w:t>
      </w:r>
      <w:r w:rsidRPr="000D2B92">
        <w:rPr>
          <w:b/>
          <w:i/>
          <w:sz w:val="20"/>
          <w:szCs w:val="20"/>
        </w:rPr>
        <w:t>)</w:t>
      </w:r>
    </w:p>
    <w:p w:rsidR="007E7CD6" w:rsidRPr="000D2B92" w:rsidRDefault="007E7CD6" w:rsidP="007E7CD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c/ </w:t>
      </w:r>
      <w:r w:rsidRPr="000D2B92">
        <w:rPr>
          <w:sz w:val="24"/>
          <w:szCs w:val="24"/>
        </w:rPr>
        <w:t xml:space="preserve">Sprzedaż opodatkowana – dostawa towarów oraz świadczenie usług na terytorium kraju – podstawa opodatkowania -  </w:t>
      </w:r>
      <w:r w:rsidR="0077452B">
        <w:rPr>
          <w:b/>
          <w:i/>
          <w:sz w:val="24"/>
          <w:szCs w:val="24"/>
        </w:rPr>
        <w:t>4 972 217</w:t>
      </w:r>
      <w:r w:rsidRPr="000D2B92">
        <w:rPr>
          <w:b/>
          <w:i/>
          <w:sz w:val="24"/>
          <w:szCs w:val="24"/>
        </w:rPr>
        <w:t xml:space="preserve"> PLN</w:t>
      </w:r>
      <w:r w:rsidRPr="000D2B92">
        <w:rPr>
          <w:sz w:val="24"/>
          <w:szCs w:val="24"/>
        </w:rPr>
        <w:t xml:space="preserve">  - podatek należny </w:t>
      </w:r>
      <w:r w:rsidR="0077452B">
        <w:rPr>
          <w:b/>
          <w:i/>
          <w:sz w:val="24"/>
          <w:szCs w:val="24"/>
        </w:rPr>
        <w:t>885 217</w:t>
      </w:r>
      <w:r w:rsidRPr="000D2B92">
        <w:rPr>
          <w:b/>
          <w:i/>
          <w:sz w:val="24"/>
          <w:szCs w:val="24"/>
        </w:rPr>
        <w:t xml:space="preserve"> PLN</w:t>
      </w:r>
    </w:p>
    <w:p w:rsidR="007E7CD6" w:rsidRPr="000D2B92" w:rsidRDefault="007E7CD6" w:rsidP="007E7CD6">
      <w:pPr>
        <w:ind w:left="36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d/ </w:t>
      </w:r>
      <w:r w:rsidRPr="000D2B92">
        <w:rPr>
          <w:sz w:val="24"/>
          <w:szCs w:val="24"/>
        </w:rPr>
        <w:t>Wewnątrzwspólnotowe Nabycie Towarów – podstawa opodatkowania</w:t>
      </w:r>
      <w:r>
        <w:rPr>
          <w:sz w:val="24"/>
          <w:szCs w:val="24"/>
        </w:rPr>
        <w:t xml:space="preserve">                                 </w:t>
      </w:r>
      <w:r w:rsidRPr="000D2B92">
        <w:rPr>
          <w:sz w:val="24"/>
          <w:szCs w:val="24"/>
        </w:rPr>
        <w:t xml:space="preserve">  </w:t>
      </w:r>
      <w:r w:rsidR="0077452B">
        <w:rPr>
          <w:b/>
          <w:i/>
          <w:sz w:val="24"/>
          <w:szCs w:val="24"/>
        </w:rPr>
        <w:t>24 755</w:t>
      </w:r>
      <w:r w:rsidRPr="000D2B92">
        <w:rPr>
          <w:b/>
          <w:i/>
          <w:sz w:val="24"/>
          <w:szCs w:val="24"/>
        </w:rPr>
        <w:t xml:space="preserve"> PLN</w:t>
      </w:r>
      <w:r w:rsidRPr="000D2B92">
        <w:rPr>
          <w:sz w:val="24"/>
          <w:szCs w:val="24"/>
        </w:rPr>
        <w:t xml:space="preserve"> -  podatek należny </w:t>
      </w:r>
      <w:r w:rsidR="0077452B">
        <w:rPr>
          <w:b/>
          <w:i/>
          <w:sz w:val="24"/>
          <w:szCs w:val="24"/>
        </w:rPr>
        <w:t>3 950</w:t>
      </w:r>
      <w:r w:rsidR="008A2789">
        <w:rPr>
          <w:b/>
          <w:i/>
          <w:sz w:val="24"/>
          <w:szCs w:val="24"/>
        </w:rPr>
        <w:t xml:space="preserve"> </w:t>
      </w:r>
      <w:r w:rsidRPr="000D2B92">
        <w:rPr>
          <w:b/>
          <w:i/>
          <w:sz w:val="24"/>
          <w:szCs w:val="24"/>
        </w:rPr>
        <w:t>PLN</w:t>
      </w:r>
    </w:p>
    <w:p w:rsidR="001660EC" w:rsidRDefault="007E7CD6" w:rsidP="001660EC">
      <w:pPr>
        <w:ind w:left="36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e/ </w:t>
      </w:r>
      <w:r w:rsidRPr="000D2B92">
        <w:rPr>
          <w:sz w:val="24"/>
          <w:szCs w:val="24"/>
        </w:rPr>
        <w:t xml:space="preserve">Import usług  nabywanych od podatników podatku od wartości dodanej –podstawa opodatkowania </w:t>
      </w:r>
      <w:r w:rsidR="0077452B">
        <w:rPr>
          <w:b/>
          <w:i/>
          <w:sz w:val="24"/>
          <w:szCs w:val="24"/>
        </w:rPr>
        <w:t>6948</w:t>
      </w:r>
      <w:r w:rsidRPr="000D2B92">
        <w:rPr>
          <w:b/>
          <w:i/>
          <w:sz w:val="24"/>
          <w:szCs w:val="24"/>
        </w:rPr>
        <w:t xml:space="preserve"> PLN</w:t>
      </w:r>
      <w:r w:rsidRPr="000D2B92">
        <w:rPr>
          <w:sz w:val="24"/>
          <w:szCs w:val="24"/>
        </w:rPr>
        <w:t xml:space="preserve"> - podatek  należny  </w:t>
      </w:r>
      <w:r w:rsidR="0077452B">
        <w:rPr>
          <w:b/>
          <w:i/>
          <w:sz w:val="24"/>
          <w:szCs w:val="24"/>
        </w:rPr>
        <w:t>556</w:t>
      </w:r>
      <w:r w:rsidR="00E77321">
        <w:rPr>
          <w:b/>
          <w:i/>
          <w:sz w:val="24"/>
          <w:szCs w:val="24"/>
        </w:rPr>
        <w:t xml:space="preserve"> </w:t>
      </w:r>
      <w:r w:rsidRPr="000D2B92">
        <w:rPr>
          <w:b/>
          <w:i/>
          <w:sz w:val="24"/>
          <w:szCs w:val="24"/>
        </w:rPr>
        <w:t>PLN</w:t>
      </w:r>
      <w:r w:rsidR="001660EC">
        <w:rPr>
          <w:b/>
          <w:i/>
          <w:sz w:val="24"/>
          <w:szCs w:val="24"/>
        </w:rPr>
        <w:t xml:space="preserve"> </w:t>
      </w:r>
    </w:p>
    <w:p w:rsidR="007E7CD6" w:rsidRPr="001660EC" w:rsidRDefault="007E7CD6" w:rsidP="001660EC">
      <w:pPr>
        <w:pStyle w:val="Akapitzlist"/>
        <w:numPr>
          <w:ilvl w:val="1"/>
          <w:numId w:val="1"/>
        </w:numPr>
        <w:jc w:val="both"/>
        <w:rPr>
          <w:sz w:val="24"/>
          <w:szCs w:val="24"/>
        </w:rPr>
      </w:pPr>
      <w:r w:rsidRPr="001660EC">
        <w:rPr>
          <w:b/>
          <w:i/>
          <w:sz w:val="24"/>
          <w:szCs w:val="24"/>
        </w:rPr>
        <w:t>Rozliczenie podatku naliczonego</w:t>
      </w:r>
    </w:p>
    <w:p w:rsidR="007E7CD6" w:rsidRDefault="007E7CD6" w:rsidP="007E7CD6">
      <w:pPr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 w:rsidR="00915D0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a/ </w:t>
      </w:r>
      <w:r w:rsidRPr="000D2B92">
        <w:rPr>
          <w:sz w:val="24"/>
          <w:szCs w:val="24"/>
        </w:rPr>
        <w:t>Nabycie towarów i usług  -</w:t>
      </w:r>
      <w:r w:rsidR="00F70F24">
        <w:rPr>
          <w:b/>
          <w:sz w:val="24"/>
          <w:szCs w:val="24"/>
        </w:rPr>
        <w:t xml:space="preserve"> </w:t>
      </w:r>
      <w:r w:rsidR="0077452B">
        <w:rPr>
          <w:b/>
          <w:sz w:val="24"/>
          <w:szCs w:val="24"/>
        </w:rPr>
        <w:t>1 002 373</w:t>
      </w:r>
      <w:r w:rsidRPr="000D2B92">
        <w:rPr>
          <w:b/>
          <w:sz w:val="24"/>
          <w:szCs w:val="24"/>
        </w:rPr>
        <w:t xml:space="preserve"> PLN</w:t>
      </w:r>
    </w:p>
    <w:p w:rsidR="00D51EFD" w:rsidRPr="00B60748" w:rsidRDefault="007E7CD6" w:rsidP="007E7CD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915D0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b/ </w:t>
      </w:r>
      <w:r w:rsidRPr="000D2B92">
        <w:rPr>
          <w:sz w:val="24"/>
          <w:szCs w:val="24"/>
        </w:rPr>
        <w:t xml:space="preserve">Podatek naliczony – </w:t>
      </w:r>
      <w:r w:rsidR="0077452B">
        <w:rPr>
          <w:b/>
          <w:sz w:val="24"/>
          <w:szCs w:val="24"/>
        </w:rPr>
        <w:t>90 863</w:t>
      </w:r>
      <w:r w:rsidR="005809BD">
        <w:rPr>
          <w:b/>
          <w:sz w:val="24"/>
          <w:szCs w:val="24"/>
        </w:rPr>
        <w:t xml:space="preserve"> </w:t>
      </w:r>
      <w:r w:rsidR="00891227">
        <w:rPr>
          <w:b/>
          <w:sz w:val="24"/>
          <w:szCs w:val="24"/>
        </w:rPr>
        <w:t>PL</w:t>
      </w:r>
      <w:r w:rsidR="005809BD">
        <w:rPr>
          <w:b/>
          <w:sz w:val="24"/>
          <w:szCs w:val="24"/>
        </w:rPr>
        <w:t>N</w:t>
      </w:r>
    </w:p>
    <w:p w:rsidR="007E7CD6" w:rsidRPr="00A94571" w:rsidRDefault="007E7CD6" w:rsidP="007E7CD6">
      <w:pPr>
        <w:pStyle w:val="Akapitzlist"/>
        <w:numPr>
          <w:ilvl w:val="0"/>
          <w:numId w:val="6"/>
        </w:numPr>
        <w:jc w:val="both"/>
        <w:rPr>
          <w:b/>
          <w:i/>
          <w:sz w:val="28"/>
          <w:szCs w:val="28"/>
        </w:rPr>
      </w:pPr>
      <w:r w:rsidRPr="00A94571">
        <w:rPr>
          <w:b/>
          <w:i/>
          <w:sz w:val="28"/>
          <w:szCs w:val="28"/>
        </w:rPr>
        <w:t>Dodatkowe informac</w:t>
      </w:r>
      <w:r w:rsidR="00042F8F">
        <w:rPr>
          <w:b/>
          <w:i/>
          <w:sz w:val="28"/>
          <w:szCs w:val="28"/>
        </w:rPr>
        <w:t>je</w:t>
      </w:r>
    </w:p>
    <w:p w:rsidR="007E7CD6" w:rsidRDefault="00D97406" w:rsidP="007E7CD6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E7CD6">
        <w:rPr>
          <w:sz w:val="24"/>
          <w:szCs w:val="24"/>
        </w:rPr>
        <w:t xml:space="preserve">/ </w:t>
      </w:r>
      <w:r w:rsidR="008F5D0F">
        <w:rPr>
          <w:sz w:val="24"/>
          <w:szCs w:val="24"/>
        </w:rPr>
        <w:t>W 202</w:t>
      </w:r>
      <w:r w:rsidR="0077452B">
        <w:rPr>
          <w:sz w:val="24"/>
          <w:szCs w:val="24"/>
        </w:rPr>
        <w:t>4</w:t>
      </w:r>
      <w:r w:rsidR="008F5D0F">
        <w:rPr>
          <w:sz w:val="24"/>
          <w:szCs w:val="24"/>
        </w:rPr>
        <w:t xml:space="preserve"> roku Szpital nie składał do  Szefa </w:t>
      </w:r>
      <w:r w:rsidR="007E7CD6">
        <w:rPr>
          <w:sz w:val="24"/>
          <w:szCs w:val="24"/>
        </w:rPr>
        <w:t>Kraj</w:t>
      </w:r>
      <w:r w:rsidR="007E7CD6" w:rsidRPr="001F076B">
        <w:rPr>
          <w:sz w:val="24"/>
          <w:szCs w:val="24"/>
        </w:rPr>
        <w:t>owej Administracji Skarbowej</w:t>
      </w:r>
      <w:r w:rsidR="007E7CD6">
        <w:rPr>
          <w:sz w:val="24"/>
          <w:szCs w:val="24"/>
        </w:rPr>
        <w:t xml:space="preserve">  informa</w:t>
      </w:r>
      <w:r w:rsidR="008F5D0F">
        <w:rPr>
          <w:sz w:val="24"/>
          <w:szCs w:val="24"/>
        </w:rPr>
        <w:t>cji                        o schematach podatkowych.</w:t>
      </w:r>
    </w:p>
    <w:p w:rsidR="007E7CD6" w:rsidRDefault="00D97406" w:rsidP="007E7CD6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E7CD6">
        <w:rPr>
          <w:sz w:val="24"/>
          <w:szCs w:val="24"/>
        </w:rPr>
        <w:t xml:space="preserve">/ </w:t>
      </w:r>
      <w:r w:rsidR="008F5D0F">
        <w:rPr>
          <w:sz w:val="24"/>
          <w:szCs w:val="24"/>
        </w:rPr>
        <w:t>Szpital w 202</w:t>
      </w:r>
      <w:r w:rsidR="0077452B">
        <w:rPr>
          <w:sz w:val="24"/>
          <w:szCs w:val="24"/>
        </w:rPr>
        <w:t>4</w:t>
      </w:r>
      <w:r w:rsidR="008F5D0F">
        <w:rPr>
          <w:sz w:val="24"/>
          <w:szCs w:val="24"/>
        </w:rPr>
        <w:t xml:space="preserve"> nie planował  i nie podejmował  działań restrukturyzacyjnych </w:t>
      </w:r>
      <w:r w:rsidR="007E7CD6">
        <w:rPr>
          <w:sz w:val="24"/>
          <w:szCs w:val="24"/>
        </w:rPr>
        <w:t>mogących mieć wpływ na wysokość zobow</w:t>
      </w:r>
      <w:r w:rsidR="008F5D0F">
        <w:rPr>
          <w:sz w:val="24"/>
          <w:szCs w:val="24"/>
        </w:rPr>
        <w:t>iązań podatkowych.</w:t>
      </w:r>
    </w:p>
    <w:p w:rsidR="007E7CD6" w:rsidRDefault="00D97406" w:rsidP="007E7CD6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E7CD6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="008F5D0F">
        <w:rPr>
          <w:sz w:val="24"/>
          <w:szCs w:val="24"/>
        </w:rPr>
        <w:t>W Szpitalu nie wystąpiły  t</w:t>
      </w:r>
      <w:r w:rsidR="007E7CD6">
        <w:rPr>
          <w:sz w:val="24"/>
          <w:szCs w:val="24"/>
        </w:rPr>
        <w:t xml:space="preserve">ransakcje z podmiotami powiązanymi  w rozumieniu </w:t>
      </w:r>
      <w:r w:rsidR="008F5D0F">
        <w:rPr>
          <w:sz w:val="24"/>
          <w:szCs w:val="24"/>
        </w:rPr>
        <w:t xml:space="preserve">                            </w:t>
      </w:r>
      <w:r w:rsidR="007E7CD6">
        <w:rPr>
          <w:sz w:val="24"/>
          <w:szCs w:val="24"/>
        </w:rPr>
        <w:t xml:space="preserve"> art.11 a ust.1 pkt 4 ustawy   o podatku dochodowym</w:t>
      </w:r>
      <w:r w:rsidR="008F5D0F">
        <w:rPr>
          <w:sz w:val="24"/>
          <w:szCs w:val="24"/>
        </w:rPr>
        <w:t xml:space="preserve"> od osób prawnych.</w:t>
      </w:r>
    </w:p>
    <w:p w:rsidR="00D27DF8" w:rsidRPr="001C3335" w:rsidRDefault="00D97406" w:rsidP="007E7CD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7E7CD6">
        <w:rPr>
          <w:sz w:val="24"/>
          <w:szCs w:val="24"/>
        </w:rPr>
        <w:t xml:space="preserve">/ </w:t>
      </w:r>
      <w:r w:rsidR="008F5D0F">
        <w:rPr>
          <w:sz w:val="24"/>
          <w:szCs w:val="24"/>
        </w:rPr>
        <w:t>W roku 202</w:t>
      </w:r>
      <w:r w:rsidR="00AE2D6C">
        <w:rPr>
          <w:sz w:val="24"/>
          <w:szCs w:val="24"/>
        </w:rPr>
        <w:t>4</w:t>
      </w:r>
      <w:r w:rsidR="008F5D0F">
        <w:rPr>
          <w:sz w:val="24"/>
          <w:szCs w:val="24"/>
        </w:rPr>
        <w:t xml:space="preserve"> Szpital nie dokonywał </w:t>
      </w:r>
      <w:r w:rsidR="007E7CD6">
        <w:rPr>
          <w:sz w:val="24"/>
          <w:szCs w:val="24"/>
        </w:rPr>
        <w:t xml:space="preserve"> </w:t>
      </w:r>
      <w:r w:rsidR="008F5D0F">
        <w:rPr>
          <w:sz w:val="24"/>
          <w:szCs w:val="24"/>
        </w:rPr>
        <w:t xml:space="preserve">rozliczeń podatkowych </w:t>
      </w:r>
      <w:r w:rsidR="007E7CD6">
        <w:rPr>
          <w:sz w:val="24"/>
          <w:szCs w:val="24"/>
        </w:rPr>
        <w:t>na terytoriach lub krajach stosujących szkodliwą konkurencję podatkową wskazanych w aktach wykonawczych wydanych na podstawie art. 11j ust. 2 ustawy o podatku dochodowym od osób prawnych</w:t>
      </w:r>
      <w:r w:rsidR="008F5D0F">
        <w:rPr>
          <w:sz w:val="24"/>
          <w:szCs w:val="24"/>
        </w:rPr>
        <w:t xml:space="preserve"> i art. 23v ust.2 ustawy z dnia 26 lipca 1991 r. o podatku dochodowym od osó</w:t>
      </w:r>
      <w:r w:rsidR="00FE6D92">
        <w:rPr>
          <w:sz w:val="24"/>
          <w:szCs w:val="24"/>
        </w:rPr>
        <w:t>b fizycznych.</w:t>
      </w:r>
    </w:p>
    <w:p w:rsidR="00721466" w:rsidRDefault="00A76AF6" w:rsidP="007E7CD6">
      <w:pPr>
        <w:jc w:val="both"/>
        <w:rPr>
          <w:b/>
          <w:i/>
        </w:rPr>
      </w:pPr>
      <w:r w:rsidRPr="00A76AF6">
        <w:rPr>
          <w:b/>
          <w:i/>
        </w:rPr>
        <w:t>5</w:t>
      </w:r>
      <w:r w:rsidR="00D97406">
        <w:rPr>
          <w:b/>
          <w:i/>
        </w:rPr>
        <w:t xml:space="preserve">/ </w:t>
      </w:r>
      <w:r w:rsidR="007E7CD6" w:rsidRPr="006906CF">
        <w:rPr>
          <w:b/>
          <w:i/>
        </w:rPr>
        <w:t>Złożone wnioski o wydanie:</w:t>
      </w:r>
    </w:p>
    <w:p w:rsidR="00FE6D92" w:rsidRPr="006906CF" w:rsidRDefault="00FE6D92" w:rsidP="007E7CD6">
      <w:pPr>
        <w:jc w:val="both"/>
        <w:rPr>
          <w:b/>
          <w:i/>
        </w:rPr>
      </w:pPr>
      <w:r>
        <w:rPr>
          <w:b/>
          <w:i/>
        </w:rPr>
        <w:t>W 202</w:t>
      </w:r>
      <w:r w:rsidR="0061122C">
        <w:rPr>
          <w:b/>
          <w:i/>
        </w:rPr>
        <w:t>4</w:t>
      </w:r>
      <w:bookmarkStart w:id="0" w:name="_GoBack"/>
      <w:bookmarkEnd w:id="0"/>
      <w:r>
        <w:rPr>
          <w:b/>
          <w:i/>
        </w:rPr>
        <w:t xml:space="preserve"> roku Szpital nie składał wniosków:</w:t>
      </w:r>
    </w:p>
    <w:p w:rsidR="007E7CD6" w:rsidRDefault="007E7CD6" w:rsidP="007E7CD6">
      <w:pPr>
        <w:jc w:val="both"/>
        <w:rPr>
          <w:sz w:val="24"/>
          <w:szCs w:val="24"/>
        </w:rPr>
      </w:pPr>
      <w:r>
        <w:rPr>
          <w:sz w:val="24"/>
          <w:szCs w:val="24"/>
        </w:rPr>
        <w:t>a/ ogólnej interpr</w:t>
      </w:r>
      <w:r w:rsidR="00FE6D92">
        <w:rPr>
          <w:sz w:val="24"/>
          <w:szCs w:val="24"/>
        </w:rPr>
        <w:t>etacji podatkowej,</w:t>
      </w:r>
    </w:p>
    <w:p w:rsidR="007E7CD6" w:rsidRDefault="007E7CD6" w:rsidP="007E7C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b/ interpretacji przepisów </w:t>
      </w:r>
      <w:r w:rsidR="00FE6D92">
        <w:rPr>
          <w:sz w:val="24"/>
          <w:szCs w:val="24"/>
        </w:rPr>
        <w:t>prawa podatkowego,</w:t>
      </w:r>
    </w:p>
    <w:p w:rsidR="007E7CD6" w:rsidRDefault="007E7CD6" w:rsidP="007E7CD6">
      <w:pPr>
        <w:jc w:val="both"/>
        <w:rPr>
          <w:sz w:val="24"/>
          <w:szCs w:val="24"/>
        </w:rPr>
      </w:pPr>
      <w:r>
        <w:rPr>
          <w:sz w:val="24"/>
          <w:szCs w:val="24"/>
        </w:rPr>
        <w:t>c/ wiążącej inf</w:t>
      </w:r>
      <w:r w:rsidR="00FE6D92">
        <w:rPr>
          <w:sz w:val="24"/>
          <w:szCs w:val="24"/>
        </w:rPr>
        <w:t>ormacji stawkowej</w:t>
      </w:r>
      <w:r>
        <w:rPr>
          <w:sz w:val="24"/>
          <w:szCs w:val="24"/>
        </w:rPr>
        <w:t>,</w:t>
      </w:r>
    </w:p>
    <w:p w:rsidR="007E7CD6" w:rsidRDefault="007E7CD6" w:rsidP="007E7CD6">
      <w:pPr>
        <w:jc w:val="both"/>
        <w:rPr>
          <w:sz w:val="24"/>
          <w:szCs w:val="24"/>
        </w:rPr>
      </w:pPr>
      <w:r>
        <w:rPr>
          <w:sz w:val="24"/>
          <w:szCs w:val="24"/>
        </w:rPr>
        <w:t>d/ wiążącej inf</w:t>
      </w:r>
      <w:r w:rsidR="00FE6D92">
        <w:rPr>
          <w:sz w:val="24"/>
          <w:szCs w:val="24"/>
        </w:rPr>
        <w:t>ormacji akcyzowej</w:t>
      </w:r>
      <w:r>
        <w:rPr>
          <w:sz w:val="24"/>
          <w:szCs w:val="24"/>
        </w:rPr>
        <w:t>.</w:t>
      </w:r>
    </w:p>
    <w:p w:rsidR="008202A3" w:rsidRDefault="00D27DF8" w:rsidP="008202A3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7406">
        <w:rPr>
          <w:sz w:val="24"/>
          <w:szCs w:val="24"/>
        </w:rPr>
        <w:t xml:space="preserve">/ </w:t>
      </w:r>
      <w:r w:rsidR="00D97406" w:rsidRPr="00E73558">
        <w:rPr>
          <w:b/>
          <w:sz w:val="24"/>
          <w:szCs w:val="24"/>
        </w:rPr>
        <w:t>Dobrowolne formy współpracy z organami Krajowej Administracji Skarbowej</w:t>
      </w:r>
      <w:r w:rsidR="00D97406" w:rsidRPr="00E73558">
        <w:rPr>
          <w:sz w:val="24"/>
          <w:szCs w:val="24"/>
        </w:rPr>
        <w:t xml:space="preserve"> – Szpital w przypadku kontaktów z organami KAS wykazuje się otwartością i chęcią współpracy, dostarczając terminowo wszystkie wyjaśnienia oraz wymagane informacje. Szpital dąży do zapewnienia przejrzystości swoich rozliczeń podatkowych oraz utrzymania profesjonalnych relacji z organami podatkowymi. W 202</w:t>
      </w:r>
      <w:r w:rsidR="00AE2D6C">
        <w:rPr>
          <w:sz w:val="24"/>
          <w:szCs w:val="24"/>
        </w:rPr>
        <w:t>4</w:t>
      </w:r>
      <w:r w:rsidR="00D97406" w:rsidRPr="00E73558">
        <w:rPr>
          <w:sz w:val="24"/>
          <w:szCs w:val="24"/>
        </w:rPr>
        <w:t xml:space="preserve"> roku </w:t>
      </w:r>
      <w:r w:rsidR="00403FB3" w:rsidRPr="00E73558">
        <w:rPr>
          <w:sz w:val="24"/>
          <w:szCs w:val="24"/>
        </w:rPr>
        <w:t>Szpital nie podejmował formalnych dobrowolnych form współpracy z organami Krajowej Administracji S</w:t>
      </w:r>
      <w:r w:rsidR="00B16AAC" w:rsidRPr="00E73558">
        <w:rPr>
          <w:sz w:val="24"/>
          <w:szCs w:val="24"/>
        </w:rPr>
        <w:t>karbowej, nie uczestniczył w Programie Współdziałania.</w:t>
      </w:r>
    </w:p>
    <w:p w:rsidR="00A7466E" w:rsidRDefault="00794C5A" w:rsidP="008202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056E05">
        <w:rPr>
          <w:sz w:val="24"/>
          <w:szCs w:val="24"/>
        </w:rPr>
        <w:t>3</w:t>
      </w:r>
      <w:r>
        <w:rPr>
          <w:sz w:val="24"/>
          <w:szCs w:val="24"/>
        </w:rPr>
        <w:t xml:space="preserve"> grudnia 202</w:t>
      </w:r>
      <w:r w:rsidR="003D372F">
        <w:rPr>
          <w:sz w:val="24"/>
          <w:szCs w:val="24"/>
        </w:rPr>
        <w:t>5</w:t>
      </w:r>
      <w:r>
        <w:rPr>
          <w:sz w:val="24"/>
          <w:szCs w:val="24"/>
        </w:rPr>
        <w:t xml:space="preserve"> roku</w:t>
      </w:r>
    </w:p>
    <w:p w:rsidR="00521308" w:rsidRDefault="00E9339D" w:rsidP="0019694F">
      <w:pPr>
        <w:spacing w:after="0" w:line="240" w:lineRule="auto"/>
        <w:rPr>
          <w:rFonts w:cs="Calibri"/>
          <w:i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:rsidR="00521308" w:rsidRDefault="00521308" w:rsidP="00521308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A7466E" w:rsidRPr="00DF6A18" w:rsidRDefault="00A7466E" w:rsidP="00A7466E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sectPr w:rsidR="00A7466E" w:rsidRPr="00DF6A1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4C0" w:rsidRDefault="008E24C0">
      <w:pPr>
        <w:spacing w:after="0" w:line="240" w:lineRule="auto"/>
      </w:pPr>
      <w:r>
        <w:separator/>
      </w:r>
    </w:p>
  </w:endnote>
  <w:endnote w:type="continuationSeparator" w:id="0">
    <w:p w:rsidR="008E24C0" w:rsidRDefault="008E2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2811663"/>
      <w:docPartObj>
        <w:docPartGallery w:val="Page Numbers (Bottom of Page)"/>
        <w:docPartUnique/>
      </w:docPartObj>
    </w:sdtPr>
    <w:sdtEndPr/>
    <w:sdtContent>
      <w:p w:rsidR="00CD2A36" w:rsidRDefault="007E7C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22C">
          <w:rPr>
            <w:noProof/>
          </w:rPr>
          <w:t>7</w:t>
        </w:r>
        <w:r>
          <w:fldChar w:fldCharType="end"/>
        </w:r>
      </w:p>
    </w:sdtContent>
  </w:sdt>
  <w:p w:rsidR="00CD2A36" w:rsidRDefault="008E24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4C0" w:rsidRDefault="008E24C0">
      <w:pPr>
        <w:spacing w:after="0" w:line="240" w:lineRule="auto"/>
      </w:pPr>
      <w:r>
        <w:separator/>
      </w:r>
    </w:p>
  </w:footnote>
  <w:footnote w:type="continuationSeparator" w:id="0">
    <w:p w:rsidR="008E24C0" w:rsidRDefault="008E24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34978"/>
    <w:multiLevelType w:val="hybridMultilevel"/>
    <w:tmpl w:val="24623508"/>
    <w:lvl w:ilvl="0" w:tplc="DBBA057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3165253"/>
    <w:multiLevelType w:val="hybridMultilevel"/>
    <w:tmpl w:val="22E87D26"/>
    <w:lvl w:ilvl="0" w:tplc="9A30AD9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AE1699"/>
    <w:multiLevelType w:val="hybridMultilevel"/>
    <w:tmpl w:val="6900ADA2"/>
    <w:lvl w:ilvl="0" w:tplc="9670B414">
      <w:start w:val="1"/>
      <w:numFmt w:val="upperRoman"/>
      <w:lvlText w:val="%1."/>
      <w:lvlJc w:val="left"/>
      <w:pPr>
        <w:ind w:left="1080" w:hanging="720"/>
      </w:pPr>
    </w:lvl>
    <w:lvl w:ilvl="1" w:tplc="A27283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F32A62"/>
    <w:multiLevelType w:val="hybridMultilevel"/>
    <w:tmpl w:val="28EC30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1FC1C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eastAsiaTheme="minorHAnsi" w:hAnsiTheme="minorHAnsi" w:cstheme="minorBidi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96595B"/>
    <w:multiLevelType w:val="hybridMultilevel"/>
    <w:tmpl w:val="DBD8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34841"/>
    <w:multiLevelType w:val="hybridMultilevel"/>
    <w:tmpl w:val="187CC6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DF5898"/>
    <w:multiLevelType w:val="hybridMultilevel"/>
    <w:tmpl w:val="C9FAF1B8"/>
    <w:lvl w:ilvl="0" w:tplc="0415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784D9E"/>
    <w:multiLevelType w:val="hybridMultilevel"/>
    <w:tmpl w:val="9FBED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924DD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eastAsiaTheme="minorHAnsi" w:hAnsiTheme="minorHAnsi" w:cstheme="minorBidi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CD6"/>
    <w:rsid w:val="000067FF"/>
    <w:rsid w:val="00010553"/>
    <w:rsid w:val="00042F8F"/>
    <w:rsid w:val="00046BD4"/>
    <w:rsid w:val="000518E2"/>
    <w:rsid w:val="000525CB"/>
    <w:rsid w:val="00052E5A"/>
    <w:rsid w:val="00056E05"/>
    <w:rsid w:val="0005768C"/>
    <w:rsid w:val="00077AAF"/>
    <w:rsid w:val="000870F1"/>
    <w:rsid w:val="000A1A10"/>
    <w:rsid w:val="000A6CD4"/>
    <w:rsid w:val="000C26CE"/>
    <w:rsid w:val="000C77D3"/>
    <w:rsid w:val="000E558B"/>
    <w:rsid w:val="00106F86"/>
    <w:rsid w:val="00116ACB"/>
    <w:rsid w:val="001312DE"/>
    <w:rsid w:val="00136D01"/>
    <w:rsid w:val="00140F65"/>
    <w:rsid w:val="0014344A"/>
    <w:rsid w:val="001660EC"/>
    <w:rsid w:val="00177E63"/>
    <w:rsid w:val="00181542"/>
    <w:rsid w:val="001827D9"/>
    <w:rsid w:val="00183DEB"/>
    <w:rsid w:val="00187993"/>
    <w:rsid w:val="00194FAD"/>
    <w:rsid w:val="0019694F"/>
    <w:rsid w:val="001A1AC8"/>
    <w:rsid w:val="001A3A64"/>
    <w:rsid w:val="001B24B8"/>
    <w:rsid w:val="001B44E4"/>
    <w:rsid w:val="001B70A2"/>
    <w:rsid w:val="001C3335"/>
    <w:rsid w:val="001D00EA"/>
    <w:rsid w:val="001D2B25"/>
    <w:rsid w:val="001D48F4"/>
    <w:rsid w:val="001E271B"/>
    <w:rsid w:val="00200BD3"/>
    <w:rsid w:val="002106DA"/>
    <w:rsid w:val="002209C1"/>
    <w:rsid w:val="002361F2"/>
    <w:rsid w:val="00246D20"/>
    <w:rsid w:val="0027536B"/>
    <w:rsid w:val="00282F2D"/>
    <w:rsid w:val="0028597E"/>
    <w:rsid w:val="0029281C"/>
    <w:rsid w:val="002A716B"/>
    <w:rsid w:val="002B14A0"/>
    <w:rsid w:val="002B2544"/>
    <w:rsid w:val="002C614D"/>
    <w:rsid w:val="002D50F4"/>
    <w:rsid w:val="002E4062"/>
    <w:rsid w:val="002F198E"/>
    <w:rsid w:val="002F6BC3"/>
    <w:rsid w:val="00314960"/>
    <w:rsid w:val="00316794"/>
    <w:rsid w:val="00333131"/>
    <w:rsid w:val="00333C6C"/>
    <w:rsid w:val="00341237"/>
    <w:rsid w:val="003426EF"/>
    <w:rsid w:val="003439D0"/>
    <w:rsid w:val="00347AB6"/>
    <w:rsid w:val="00354CE3"/>
    <w:rsid w:val="00362515"/>
    <w:rsid w:val="0037295B"/>
    <w:rsid w:val="00380A1D"/>
    <w:rsid w:val="00382B5B"/>
    <w:rsid w:val="00390961"/>
    <w:rsid w:val="00394558"/>
    <w:rsid w:val="003B07D0"/>
    <w:rsid w:val="003C2D5E"/>
    <w:rsid w:val="003C6985"/>
    <w:rsid w:val="003D372F"/>
    <w:rsid w:val="003D5909"/>
    <w:rsid w:val="003F6622"/>
    <w:rsid w:val="00403FB3"/>
    <w:rsid w:val="0040798A"/>
    <w:rsid w:val="00417904"/>
    <w:rsid w:val="00434481"/>
    <w:rsid w:val="004370E6"/>
    <w:rsid w:val="004475CD"/>
    <w:rsid w:val="0045348D"/>
    <w:rsid w:val="004538E5"/>
    <w:rsid w:val="004540A2"/>
    <w:rsid w:val="0047267C"/>
    <w:rsid w:val="0047592E"/>
    <w:rsid w:val="00483F6E"/>
    <w:rsid w:val="00487B1B"/>
    <w:rsid w:val="004A7F90"/>
    <w:rsid w:val="004B706C"/>
    <w:rsid w:val="004E1E77"/>
    <w:rsid w:val="004E7E5E"/>
    <w:rsid w:val="00501A2E"/>
    <w:rsid w:val="00521308"/>
    <w:rsid w:val="00543E64"/>
    <w:rsid w:val="00550BE0"/>
    <w:rsid w:val="0056509D"/>
    <w:rsid w:val="0057132A"/>
    <w:rsid w:val="005738D4"/>
    <w:rsid w:val="005809BD"/>
    <w:rsid w:val="00597C12"/>
    <w:rsid w:val="005A67D9"/>
    <w:rsid w:val="005B2C99"/>
    <w:rsid w:val="005C0658"/>
    <w:rsid w:val="005C5584"/>
    <w:rsid w:val="005C69EC"/>
    <w:rsid w:val="005D204E"/>
    <w:rsid w:val="005D2CD3"/>
    <w:rsid w:val="005E2E1B"/>
    <w:rsid w:val="005F4941"/>
    <w:rsid w:val="0061122C"/>
    <w:rsid w:val="0061659A"/>
    <w:rsid w:val="006171D6"/>
    <w:rsid w:val="0063067A"/>
    <w:rsid w:val="00642660"/>
    <w:rsid w:val="006559A9"/>
    <w:rsid w:val="00660340"/>
    <w:rsid w:val="0066443C"/>
    <w:rsid w:val="00667122"/>
    <w:rsid w:val="006C1ABB"/>
    <w:rsid w:val="006C2884"/>
    <w:rsid w:val="006E3FC8"/>
    <w:rsid w:val="006E709D"/>
    <w:rsid w:val="006F5752"/>
    <w:rsid w:val="00715591"/>
    <w:rsid w:val="00721466"/>
    <w:rsid w:val="0072694E"/>
    <w:rsid w:val="00734B3E"/>
    <w:rsid w:val="00742C9A"/>
    <w:rsid w:val="00753E83"/>
    <w:rsid w:val="00761A97"/>
    <w:rsid w:val="0077452B"/>
    <w:rsid w:val="00794C5A"/>
    <w:rsid w:val="00795FED"/>
    <w:rsid w:val="007A5269"/>
    <w:rsid w:val="007C0386"/>
    <w:rsid w:val="007C24F1"/>
    <w:rsid w:val="007D22C9"/>
    <w:rsid w:val="007E094D"/>
    <w:rsid w:val="007E316E"/>
    <w:rsid w:val="007E7CD6"/>
    <w:rsid w:val="00812541"/>
    <w:rsid w:val="008134F5"/>
    <w:rsid w:val="0082012B"/>
    <w:rsid w:val="008202A3"/>
    <w:rsid w:val="00831C22"/>
    <w:rsid w:val="0083414A"/>
    <w:rsid w:val="0084234D"/>
    <w:rsid w:val="00844111"/>
    <w:rsid w:val="0084436A"/>
    <w:rsid w:val="00845A30"/>
    <w:rsid w:val="00883E4B"/>
    <w:rsid w:val="00887749"/>
    <w:rsid w:val="00891227"/>
    <w:rsid w:val="00892FBA"/>
    <w:rsid w:val="008956DA"/>
    <w:rsid w:val="008964C3"/>
    <w:rsid w:val="008978D0"/>
    <w:rsid w:val="008A2789"/>
    <w:rsid w:val="008A7B77"/>
    <w:rsid w:val="008A7BB5"/>
    <w:rsid w:val="008C5462"/>
    <w:rsid w:val="008C5897"/>
    <w:rsid w:val="008E24C0"/>
    <w:rsid w:val="008F5D0F"/>
    <w:rsid w:val="00907351"/>
    <w:rsid w:val="00914A60"/>
    <w:rsid w:val="00915D0B"/>
    <w:rsid w:val="009205E7"/>
    <w:rsid w:val="00921824"/>
    <w:rsid w:val="00925FAD"/>
    <w:rsid w:val="009503FA"/>
    <w:rsid w:val="00977194"/>
    <w:rsid w:val="00977EA4"/>
    <w:rsid w:val="00984F50"/>
    <w:rsid w:val="00992F98"/>
    <w:rsid w:val="009935FE"/>
    <w:rsid w:val="009A2008"/>
    <w:rsid w:val="009B1BF1"/>
    <w:rsid w:val="009B2EDD"/>
    <w:rsid w:val="009B591D"/>
    <w:rsid w:val="009C051F"/>
    <w:rsid w:val="009C0555"/>
    <w:rsid w:val="009C2F14"/>
    <w:rsid w:val="009D7F13"/>
    <w:rsid w:val="009E1F07"/>
    <w:rsid w:val="009F1D26"/>
    <w:rsid w:val="009F546A"/>
    <w:rsid w:val="00A03749"/>
    <w:rsid w:val="00A069E1"/>
    <w:rsid w:val="00A21976"/>
    <w:rsid w:val="00A24742"/>
    <w:rsid w:val="00A25934"/>
    <w:rsid w:val="00A27BAD"/>
    <w:rsid w:val="00A55557"/>
    <w:rsid w:val="00A7466E"/>
    <w:rsid w:val="00A76AF6"/>
    <w:rsid w:val="00A92A6E"/>
    <w:rsid w:val="00A93342"/>
    <w:rsid w:val="00A94571"/>
    <w:rsid w:val="00A96FB4"/>
    <w:rsid w:val="00AA7F03"/>
    <w:rsid w:val="00AB4E48"/>
    <w:rsid w:val="00AC2E01"/>
    <w:rsid w:val="00AE2D6C"/>
    <w:rsid w:val="00AE5141"/>
    <w:rsid w:val="00AF4BD9"/>
    <w:rsid w:val="00B02861"/>
    <w:rsid w:val="00B04FE9"/>
    <w:rsid w:val="00B10327"/>
    <w:rsid w:val="00B166CC"/>
    <w:rsid w:val="00B16AAC"/>
    <w:rsid w:val="00B31DB7"/>
    <w:rsid w:val="00B34233"/>
    <w:rsid w:val="00B357E5"/>
    <w:rsid w:val="00B51699"/>
    <w:rsid w:val="00B5312D"/>
    <w:rsid w:val="00B60748"/>
    <w:rsid w:val="00B60F68"/>
    <w:rsid w:val="00B65A19"/>
    <w:rsid w:val="00B73148"/>
    <w:rsid w:val="00B8438A"/>
    <w:rsid w:val="00B9163F"/>
    <w:rsid w:val="00B940BB"/>
    <w:rsid w:val="00BA3D85"/>
    <w:rsid w:val="00BD398E"/>
    <w:rsid w:val="00BE40B4"/>
    <w:rsid w:val="00C07F40"/>
    <w:rsid w:val="00C425CF"/>
    <w:rsid w:val="00C52313"/>
    <w:rsid w:val="00C64891"/>
    <w:rsid w:val="00C9072C"/>
    <w:rsid w:val="00C93743"/>
    <w:rsid w:val="00CA5237"/>
    <w:rsid w:val="00CA64DE"/>
    <w:rsid w:val="00CB0360"/>
    <w:rsid w:val="00CC12A3"/>
    <w:rsid w:val="00CC495B"/>
    <w:rsid w:val="00CC7A88"/>
    <w:rsid w:val="00CD1047"/>
    <w:rsid w:val="00CE7C21"/>
    <w:rsid w:val="00CF03EC"/>
    <w:rsid w:val="00CF1328"/>
    <w:rsid w:val="00CF37F3"/>
    <w:rsid w:val="00D04F70"/>
    <w:rsid w:val="00D10D6C"/>
    <w:rsid w:val="00D12C5D"/>
    <w:rsid w:val="00D1425E"/>
    <w:rsid w:val="00D27DF8"/>
    <w:rsid w:val="00D51EFD"/>
    <w:rsid w:val="00D568B9"/>
    <w:rsid w:val="00D574C0"/>
    <w:rsid w:val="00D6175F"/>
    <w:rsid w:val="00D62CFC"/>
    <w:rsid w:val="00D74BDA"/>
    <w:rsid w:val="00D82DE5"/>
    <w:rsid w:val="00D87E7C"/>
    <w:rsid w:val="00D94C39"/>
    <w:rsid w:val="00D95328"/>
    <w:rsid w:val="00D969EB"/>
    <w:rsid w:val="00D97406"/>
    <w:rsid w:val="00D97C5E"/>
    <w:rsid w:val="00DA713C"/>
    <w:rsid w:val="00DE338D"/>
    <w:rsid w:val="00E31185"/>
    <w:rsid w:val="00E328D9"/>
    <w:rsid w:val="00E34575"/>
    <w:rsid w:val="00E41743"/>
    <w:rsid w:val="00E45BB8"/>
    <w:rsid w:val="00E546AB"/>
    <w:rsid w:val="00E65943"/>
    <w:rsid w:val="00E678AC"/>
    <w:rsid w:val="00E73558"/>
    <w:rsid w:val="00E77321"/>
    <w:rsid w:val="00E9339D"/>
    <w:rsid w:val="00E95959"/>
    <w:rsid w:val="00EB683E"/>
    <w:rsid w:val="00EB70E1"/>
    <w:rsid w:val="00EC608A"/>
    <w:rsid w:val="00ED0DA1"/>
    <w:rsid w:val="00ED33A4"/>
    <w:rsid w:val="00ED3857"/>
    <w:rsid w:val="00EE0315"/>
    <w:rsid w:val="00EE080F"/>
    <w:rsid w:val="00F07965"/>
    <w:rsid w:val="00F17DDD"/>
    <w:rsid w:val="00F32910"/>
    <w:rsid w:val="00F36875"/>
    <w:rsid w:val="00F41CCC"/>
    <w:rsid w:val="00F43275"/>
    <w:rsid w:val="00F6093A"/>
    <w:rsid w:val="00F6210B"/>
    <w:rsid w:val="00F70F24"/>
    <w:rsid w:val="00F71170"/>
    <w:rsid w:val="00F91E6E"/>
    <w:rsid w:val="00F945D2"/>
    <w:rsid w:val="00F96659"/>
    <w:rsid w:val="00FA086E"/>
    <w:rsid w:val="00FA6F1A"/>
    <w:rsid w:val="00FB2D3A"/>
    <w:rsid w:val="00FC5573"/>
    <w:rsid w:val="00FD74A8"/>
    <w:rsid w:val="00FE6D92"/>
    <w:rsid w:val="00FF5452"/>
    <w:rsid w:val="00FF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CD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7CD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7CD6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E7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7CD6"/>
  </w:style>
  <w:style w:type="paragraph" w:styleId="Tekstdymka">
    <w:name w:val="Balloon Text"/>
    <w:basedOn w:val="Normalny"/>
    <w:link w:val="TekstdymkaZnak"/>
    <w:uiPriority w:val="99"/>
    <w:semiHidden/>
    <w:unhideWhenUsed/>
    <w:rsid w:val="00BA3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D85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A7466E"/>
    <w:pPr>
      <w:spacing w:after="0" w:line="240" w:lineRule="auto"/>
    </w:pPr>
    <w:rPr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CD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7CD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7CD6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E7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7CD6"/>
  </w:style>
  <w:style w:type="paragraph" w:styleId="Tekstdymka">
    <w:name w:val="Balloon Text"/>
    <w:basedOn w:val="Normalny"/>
    <w:link w:val="TekstdymkaZnak"/>
    <w:uiPriority w:val="99"/>
    <w:semiHidden/>
    <w:unhideWhenUsed/>
    <w:rsid w:val="00BA3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D85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A7466E"/>
    <w:pPr>
      <w:spacing w:after="0" w:line="240" w:lineRule="auto"/>
    </w:pPr>
    <w:rPr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ip.wszz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BF061-EE86-4766-BB21-E190C4243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7</Pages>
  <Words>1930</Words>
  <Characters>11584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SU nr 1 w Bydgoszczy</Company>
  <LinksUpToDate>false</LinksUpToDate>
  <CharactersWithSpaces>13488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Skonieczna</dc:creator>
  <cp:lastModifiedBy>szpital</cp:lastModifiedBy>
  <cp:revision>202</cp:revision>
  <cp:lastPrinted>2025-11-18T12:45:00Z</cp:lastPrinted>
  <dcterms:created xsi:type="dcterms:W3CDTF">2022-11-28T09:23:00Z</dcterms:created>
  <dcterms:modified xsi:type="dcterms:W3CDTF">2025-12-04T07:20:00Z</dcterms:modified>
</cp:coreProperties>
</file>